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5787F" w14:textId="77777777" w:rsidR="00691759" w:rsidRDefault="00691759">
      <w:pPr>
        <w:rPr>
          <w:lang w:val="es-MX"/>
        </w:rPr>
      </w:pPr>
    </w:p>
    <w:p w14:paraId="29E5D2B4" w14:textId="77777777" w:rsidR="007A0C52" w:rsidRDefault="007A0C52" w:rsidP="007A0C52">
      <w:pPr>
        <w:spacing w:after="0"/>
        <w:rPr>
          <w:lang w:val="es-MX"/>
        </w:rPr>
      </w:pPr>
    </w:p>
    <w:tbl>
      <w:tblPr>
        <w:tblStyle w:val="Tablaconcuadrcula"/>
        <w:tblW w:w="9356" w:type="dxa"/>
        <w:shd w:val="clear" w:color="auto" w:fill="404040" w:themeFill="text1" w:themeFillTint="BF"/>
        <w:tblLook w:val="04A0" w:firstRow="1" w:lastRow="0" w:firstColumn="1" w:lastColumn="0" w:noHBand="0" w:noVBand="1"/>
      </w:tblPr>
      <w:tblGrid>
        <w:gridCol w:w="9356"/>
      </w:tblGrid>
      <w:tr w:rsidR="00240FBF" w:rsidRPr="00542E0E" w14:paraId="6FE4D019" w14:textId="77777777" w:rsidTr="007A0C52">
        <w:trPr>
          <w:trHeight w:val="53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4D6D29AE" w14:textId="549A7C65" w:rsidR="00240FBF" w:rsidRPr="00542E0E" w:rsidRDefault="00240FBF" w:rsidP="00240FBF">
            <w:pP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es-CO"/>
              </w:rPr>
            </w:pPr>
            <w:bookmarkStart w:id="0" w:name="_Hlk183643742"/>
            <w:r w:rsidRPr="00542E0E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es-CO"/>
              </w:rPr>
              <w:t xml:space="preserve">Descripción </w:t>
            </w:r>
            <w:r w:rsidR="00097DAB" w:rsidRPr="00542E0E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es-CO"/>
              </w:rPr>
              <w:t>de la arquitectura de solución</w:t>
            </w:r>
          </w:p>
        </w:tc>
      </w:tr>
    </w:tbl>
    <w:bookmarkEnd w:id="0"/>
    <w:p w14:paraId="5C688A7D" w14:textId="3195D6B8" w:rsidR="00874A57" w:rsidRDefault="00097DAB" w:rsidP="00874A57">
      <w:pPr>
        <w:widowControl w:val="0"/>
        <w:spacing w:before="240" w:after="0" w:line="240" w:lineRule="auto"/>
        <w:ind w:right="-1"/>
        <w:jc w:val="both"/>
        <w:textAlignment w:val="baseline"/>
        <w:rPr>
          <w:rFonts w:ascii="Calibri" w:hAnsi="Calibri" w:cs="Calibri"/>
          <w:color w:val="A6A6A6" w:themeColor="background1" w:themeShade="A6"/>
          <w:sz w:val="20"/>
          <w:szCs w:val="20"/>
        </w:rPr>
      </w:pPr>
      <w:r w:rsidRPr="00874A57">
        <w:rPr>
          <w:rFonts w:ascii="Calibri" w:hAnsi="Calibri" w:cs="Calibri"/>
          <w:color w:val="A6A6A6" w:themeColor="background1" w:themeShade="A6"/>
          <w:sz w:val="20"/>
          <w:szCs w:val="20"/>
        </w:rPr>
        <w:t>Describa la arquitectura de su solución, indique los elementos que la componen, y su funcionamiento. Mencione por qué la arquitectura de su solución es la más eficiente y adecuada para dar solución al reto (Máximo 3000 caracteres).</w:t>
      </w:r>
    </w:p>
    <w:p w14:paraId="141981ED" w14:textId="3E7EA96B" w:rsidR="00874A57" w:rsidRPr="00874A57" w:rsidRDefault="00874A57" w:rsidP="00874A57">
      <w:pPr>
        <w:widowControl w:val="0"/>
        <w:spacing w:before="240" w:after="0" w:line="240" w:lineRule="auto"/>
        <w:ind w:left="284" w:right="283"/>
        <w:jc w:val="both"/>
        <w:textAlignment w:val="baseline"/>
        <w:rPr>
          <w:rFonts w:ascii="Calibri" w:hAnsi="Calibri" w:cs="Calibri"/>
        </w:rPr>
      </w:pPr>
      <w:r w:rsidRPr="00874A57">
        <w:rPr>
          <w:rFonts w:ascii="Calibri" w:hAnsi="Calibri" w:cs="Calibri"/>
          <w:b/>
          <w:bCs/>
        </w:rPr>
        <w:t>Nota 1:</w:t>
      </w:r>
      <w:r>
        <w:rPr>
          <w:rFonts w:ascii="Calibri" w:hAnsi="Calibri" w:cs="Calibri"/>
        </w:rPr>
        <w:t xml:space="preserve"> </w:t>
      </w:r>
      <w:r w:rsidRPr="00874A57">
        <w:rPr>
          <w:rFonts w:ascii="Calibri" w:hAnsi="Calibri" w:cs="Calibri"/>
        </w:rPr>
        <w:t>La arquitectura de solución hace referencia a la forma en que se organizan los elementos en el proceso de creación de un 'software', puede hacer referencia a los detalles o el diseño de implementación, la tecnología (por ejemplo, el uso de lenguajes de programación) o la infraestructura (instalación local, proveedor en la nube…).</w:t>
      </w:r>
    </w:p>
    <w:p w14:paraId="30F16834" w14:textId="77777777" w:rsidR="00874A57" w:rsidRPr="00874A57" w:rsidRDefault="00874A57" w:rsidP="00874A57">
      <w:pPr>
        <w:widowControl w:val="0"/>
        <w:spacing w:after="0" w:line="240" w:lineRule="auto"/>
        <w:ind w:left="284" w:right="283"/>
        <w:jc w:val="both"/>
        <w:textAlignment w:val="baseline"/>
        <w:rPr>
          <w:rFonts w:ascii="Calibri" w:hAnsi="Calibri" w:cs="Calibri"/>
          <w:color w:val="A6A6A6" w:themeColor="background1" w:themeShade="A6"/>
          <w:sz w:val="20"/>
          <w:szCs w:val="20"/>
        </w:rPr>
      </w:pPr>
    </w:p>
    <w:p w14:paraId="00C8D716" w14:textId="4DE4D715" w:rsidR="00691759" w:rsidRPr="00542E0E" w:rsidRDefault="00691759" w:rsidP="00542E0E">
      <w:pPr>
        <w:spacing w:after="0" w:line="276" w:lineRule="auto"/>
        <w:ind w:right="49"/>
        <w:jc w:val="both"/>
        <w:rPr>
          <w:rFonts w:ascii="Calibri" w:hAnsi="Calibri" w:cs="Calibri"/>
          <w:lang w:val="es-MX"/>
        </w:rPr>
      </w:pPr>
      <w:r w:rsidRPr="00542E0E">
        <w:rPr>
          <w:rFonts w:ascii="Calibri" w:hAnsi="Calibri" w:cs="Calibri"/>
          <w:lang w:val="es-MX"/>
        </w:rPr>
        <w:t>__________________________________________________________________________________</w:t>
      </w:r>
      <w:r w:rsidR="00097DAB" w:rsidRPr="00542E0E">
        <w:rPr>
          <w:rFonts w:ascii="Calibri" w:hAnsi="Calibri" w:cs="Calibri"/>
          <w:lang w:val="es-MX"/>
        </w:rPr>
        <w:t>__</w:t>
      </w:r>
    </w:p>
    <w:p w14:paraId="33F00BB5" w14:textId="5F1C2269" w:rsidR="00691759" w:rsidRPr="00542E0E" w:rsidRDefault="00691759" w:rsidP="00542E0E">
      <w:pPr>
        <w:spacing w:after="0" w:line="276" w:lineRule="auto"/>
        <w:ind w:right="49"/>
        <w:jc w:val="both"/>
        <w:rPr>
          <w:rFonts w:ascii="Calibri" w:hAnsi="Calibri" w:cs="Calibri"/>
          <w:lang w:val="es-MX"/>
        </w:rPr>
      </w:pPr>
      <w:r w:rsidRPr="00542E0E">
        <w:rPr>
          <w:rFonts w:ascii="Calibri" w:hAnsi="Calibri" w:cs="Calibri"/>
          <w:lang w:val="es-MX"/>
        </w:rPr>
        <w:t>____________________________________________________________________________________</w:t>
      </w:r>
    </w:p>
    <w:p w14:paraId="5BEBD362" w14:textId="5560F18E" w:rsidR="00691759" w:rsidRPr="00542E0E" w:rsidRDefault="00691759" w:rsidP="00542E0E">
      <w:pPr>
        <w:spacing w:after="0" w:line="276" w:lineRule="auto"/>
        <w:ind w:right="49"/>
        <w:jc w:val="both"/>
        <w:rPr>
          <w:rFonts w:ascii="Calibri" w:hAnsi="Calibri" w:cs="Calibri"/>
          <w:lang w:val="es-MX"/>
        </w:rPr>
      </w:pPr>
      <w:r w:rsidRPr="00542E0E">
        <w:rPr>
          <w:rFonts w:ascii="Calibri" w:hAnsi="Calibri" w:cs="Calibri"/>
          <w:lang w:val="es-MX"/>
        </w:rPr>
        <w:t>____________________________________________________________________________________</w:t>
      </w:r>
    </w:p>
    <w:p w14:paraId="01194DF7" w14:textId="031FC582" w:rsidR="00691759" w:rsidRPr="00542E0E" w:rsidRDefault="00691759" w:rsidP="00542E0E">
      <w:pPr>
        <w:spacing w:after="0" w:line="276" w:lineRule="auto"/>
        <w:ind w:right="49"/>
        <w:jc w:val="both"/>
        <w:rPr>
          <w:rFonts w:ascii="Calibri" w:hAnsi="Calibri" w:cs="Calibri"/>
          <w:lang w:val="es-MX"/>
        </w:rPr>
      </w:pPr>
      <w:r w:rsidRPr="00542E0E">
        <w:rPr>
          <w:rFonts w:ascii="Calibri" w:hAnsi="Calibri" w:cs="Calibri"/>
          <w:lang w:val="es-MX"/>
        </w:rPr>
        <w:t>____________________________________________________________________________________</w:t>
      </w:r>
    </w:p>
    <w:p w14:paraId="42D0BDC5" w14:textId="74E8B56F" w:rsidR="00691759" w:rsidRPr="00542E0E" w:rsidRDefault="00691759" w:rsidP="00542E0E">
      <w:pPr>
        <w:spacing w:after="0" w:line="276" w:lineRule="auto"/>
        <w:ind w:right="49"/>
        <w:jc w:val="both"/>
        <w:rPr>
          <w:rFonts w:ascii="Calibri" w:hAnsi="Calibri" w:cs="Calibri"/>
          <w:lang w:val="es-MX"/>
        </w:rPr>
      </w:pPr>
      <w:r w:rsidRPr="00542E0E">
        <w:rPr>
          <w:rFonts w:ascii="Calibri" w:hAnsi="Calibri" w:cs="Calibri"/>
          <w:lang w:val="es-MX"/>
        </w:rPr>
        <w:t>_____________________________________________________________</w:t>
      </w:r>
      <w:r w:rsidR="00097DAB" w:rsidRPr="00542E0E">
        <w:rPr>
          <w:rFonts w:ascii="Calibri" w:hAnsi="Calibri" w:cs="Calibri"/>
          <w:lang w:val="es-MX"/>
        </w:rPr>
        <w:t>_____</w:t>
      </w:r>
      <w:r w:rsidRPr="00542E0E">
        <w:rPr>
          <w:rFonts w:ascii="Calibri" w:hAnsi="Calibri" w:cs="Calibri"/>
          <w:lang w:val="es-MX"/>
        </w:rPr>
        <w:t>__________________</w:t>
      </w:r>
    </w:p>
    <w:p w14:paraId="5D0CFB84" w14:textId="1E855FC9" w:rsidR="00691759" w:rsidRPr="00542E0E" w:rsidRDefault="00691759" w:rsidP="00542E0E">
      <w:pPr>
        <w:spacing w:after="0" w:line="276" w:lineRule="auto"/>
        <w:ind w:right="49"/>
        <w:jc w:val="both"/>
        <w:rPr>
          <w:rFonts w:ascii="Calibri" w:hAnsi="Calibri" w:cs="Calibri"/>
          <w:lang w:val="es-MX"/>
        </w:rPr>
      </w:pPr>
      <w:r w:rsidRPr="00542E0E">
        <w:rPr>
          <w:rFonts w:ascii="Calibri" w:hAnsi="Calibri" w:cs="Calibri"/>
          <w:lang w:val="es-MX"/>
        </w:rPr>
        <w:t>____________________________________________________________________________________</w:t>
      </w:r>
    </w:p>
    <w:p w14:paraId="5619F129" w14:textId="7DB8612E" w:rsidR="00691759" w:rsidRPr="00542E0E" w:rsidRDefault="00691759" w:rsidP="00542E0E">
      <w:pPr>
        <w:spacing w:after="0" w:line="276" w:lineRule="auto"/>
        <w:ind w:right="49"/>
        <w:jc w:val="both"/>
        <w:rPr>
          <w:rFonts w:ascii="Calibri" w:hAnsi="Calibri" w:cs="Calibri"/>
          <w:lang w:val="es-MX"/>
        </w:rPr>
      </w:pPr>
      <w:r w:rsidRPr="00542E0E">
        <w:rPr>
          <w:rFonts w:ascii="Calibri" w:hAnsi="Calibri" w:cs="Calibri"/>
          <w:lang w:val="es-MX"/>
        </w:rPr>
        <w:t>____________________________________________________________________________________</w:t>
      </w:r>
    </w:p>
    <w:p w14:paraId="3C45958D" w14:textId="257526A3" w:rsidR="00691759" w:rsidRPr="00542E0E" w:rsidRDefault="00691759" w:rsidP="00542E0E">
      <w:pPr>
        <w:spacing w:after="0" w:line="276" w:lineRule="auto"/>
        <w:ind w:right="49"/>
        <w:jc w:val="both"/>
        <w:rPr>
          <w:rFonts w:ascii="Calibri" w:hAnsi="Calibri" w:cs="Calibri"/>
          <w:lang w:val="es-MX"/>
        </w:rPr>
      </w:pPr>
      <w:r w:rsidRPr="00542E0E">
        <w:rPr>
          <w:rFonts w:ascii="Calibri" w:hAnsi="Calibri" w:cs="Calibri"/>
          <w:lang w:val="es-MX"/>
        </w:rPr>
        <w:t>____________________________________________________________________________________</w:t>
      </w:r>
    </w:p>
    <w:p w14:paraId="54870C07" w14:textId="1A57F7AF" w:rsidR="00691759" w:rsidRPr="00542E0E" w:rsidRDefault="00691759" w:rsidP="00542E0E">
      <w:pPr>
        <w:spacing w:after="0" w:line="276" w:lineRule="auto"/>
        <w:ind w:right="49"/>
        <w:jc w:val="both"/>
        <w:rPr>
          <w:rFonts w:ascii="Calibri" w:hAnsi="Calibri" w:cs="Calibri"/>
          <w:lang w:val="es-MX"/>
        </w:rPr>
      </w:pPr>
      <w:r w:rsidRPr="00542E0E">
        <w:rPr>
          <w:rFonts w:ascii="Calibri" w:hAnsi="Calibri" w:cs="Calibri"/>
          <w:lang w:val="es-MX"/>
        </w:rPr>
        <w:t>____________________________________________________________________________________</w:t>
      </w:r>
    </w:p>
    <w:p w14:paraId="5BE53F29" w14:textId="3BC5BE74" w:rsidR="00691759" w:rsidRPr="00542E0E" w:rsidRDefault="00691759" w:rsidP="00542E0E">
      <w:pPr>
        <w:spacing w:after="0" w:line="276" w:lineRule="auto"/>
        <w:ind w:right="49"/>
        <w:jc w:val="both"/>
        <w:rPr>
          <w:rFonts w:ascii="Calibri" w:hAnsi="Calibri" w:cs="Calibri"/>
          <w:lang w:val="es-MX"/>
        </w:rPr>
      </w:pPr>
      <w:r w:rsidRPr="00542E0E">
        <w:rPr>
          <w:rFonts w:ascii="Calibri" w:hAnsi="Calibri" w:cs="Calibri"/>
          <w:lang w:val="es-MX"/>
        </w:rPr>
        <w:t>____________________________________________________________________________________</w:t>
      </w:r>
    </w:p>
    <w:p w14:paraId="04B4E0D7" w14:textId="2C2845BA" w:rsidR="00691759" w:rsidRPr="00542E0E" w:rsidRDefault="00691759" w:rsidP="00542E0E">
      <w:pPr>
        <w:spacing w:after="0" w:line="276" w:lineRule="auto"/>
        <w:ind w:right="49"/>
        <w:jc w:val="both"/>
        <w:rPr>
          <w:rFonts w:ascii="Calibri" w:hAnsi="Calibri" w:cs="Calibri"/>
          <w:lang w:val="es-MX"/>
        </w:rPr>
      </w:pPr>
      <w:r w:rsidRPr="00542E0E">
        <w:rPr>
          <w:rFonts w:ascii="Calibri" w:hAnsi="Calibri" w:cs="Calibri"/>
          <w:lang w:val="es-MX"/>
        </w:rPr>
        <w:t>____________________________________________________________________________________</w:t>
      </w:r>
    </w:p>
    <w:p w14:paraId="2A223C86" w14:textId="2007C564" w:rsidR="00691759" w:rsidRPr="00542E0E" w:rsidRDefault="00691759" w:rsidP="00542E0E">
      <w:pPr>
        <w:spacing w:after="0" w:line="276" w:lineRule="auto"/>
        <w:ind w:right="49"/>
        <w:jc w:val="both"/>
        <w:rPr>
          <w:rFonts w:ascii="Calibri" w:hAnsi="Calibri" w:cs="Calibri"/>
          <w:lang w:val="es-MX"/>
        </w:rPr>
      </w:pPr>
      <w:r w:rsidRPr="00542E0E">
        <w:rPr>
          <w:rFonts w:ascii="Calibri" w:hAnsi="Calibri" w:cs="Calibri"/>
          <w:lang w:val="es-MX"/>
        </w:rPr>
        <w:t>____________________________________________________________________________________</w:t>
      </w:r>
    </w:p>
    <w:p w14:paraId="7E789ECB" w14:textId="652C587B" w:rsidR="00691759" w:rsidRPr="00542E0E" w:rsidRDefault="00691759" w:rsidP="00542E0E">
      <w:pPr>
        <w:spacing w:after="0" w:line="276" w:lineRule="auto"/>
        <w:ind w:right="49"/>
        <w:jc w:val="both"/>
        <w:rPr>
          <w:rFonts w:ascii="Calibri" w:hAnsi="Calibri" w:cs="Calibri"/>
          <w:lang w:val="es-MX"/>
        </w:rPr>
      </w:pPr>
      <w:r w:rsidRPr="00542E0E">
        <w:rPr>
          <w:rFonts w:ascii="Calibri" w:hAnsi="Calibri" w:cs="Calibri"/>
          <w:lang w:val="es-MX"/>
        </w:rPr>
        <w:t>____________________________________________________________________________________</w:t>
      </w:r>
    </w:p>
    <w:p w14:paraId="7470C1D6" w14:textId="714B47A3" w:rsidR="00691759" w:rsidRPr="00542E0E" w:rsidRDefault="00691759" w:rsidP="00542E0E">
      <w:pPr>
        <w:spacing w:after="0" w:line="276" w:lineRule="auto"/>
        <w:ind w:right="49"/>
        <w:jc w:val="both"/>
        <w:rPr>
          <w:rFonts w:ascii="Calibri" w:hAnsi="Calibri" w:cs="Calibri"/>
          <w:lang w:val="es-MX"/>
        </w:rPr>
      </w:pPr>
      <w:r w:rsidRPr="00542E0E">
        <w:rPr>
          <w:rFonts w:ascii="Calibri" w:hAnsi="Calibri" w:cs="Calibri"/>
          <w:lang w:val="es-MX"/>
        </w:rPr>
        <w:t>____________________________________________________________________________________</w:t>
      </w:r>
    </w:p>
    <w:p w14:paraId="24C924C2" w14:textId="70083A10" w:rsidR="00691759" w:rsidRPr="00542E0E" w:rsidRDefault="00691759" w:rsidP="00542E0E">
      <w:pPr>
        <w:spacing w:after="0" w:line="276" w:lineRule="auto"/>
        <w:ind w:right="49"/>
        <w:jc w:val="both"/>
        <w:rPr>
          <w:rFonts w:ascii="Calibri" w:hAnsi="Calibri" w:cs="Calibri"/>
          <w:lang w:val="es-MX"/>
        </w:rPr>
      </w:pPr>
      <w:r w:rsidRPr="00542E0E">
        <w:rPr>
          <w:rFonts w:ascii="Calibri" w:hAnsi="Calibri" w:cs="Calibri"/>
          <w:lang w:val="es-MX"/>
        </w:rPr>
        <w:t>____________________________________________________________________________________</w:t>
      </w:r>
    </w:p>
    <w:p w14:paraId="756C00AB" w14:textId="77777777" w:rsidR="00542E0E" w:rsidRPr="00542E0E" w:rsidRDefault="00542E0E" w:rsidP="00542E0E">
      <w:pPr>
        <w:spacing w:after="0" w:line="276" w:lineRule="auto"/>
        <w:ind w:right="49"/>
        <w:jc w:val="both"/>
        <w:rPr>
          <w:rFonts w:ascii="Calibri" w:hAnsi="Calibri" w:cs="Calibri"/>
          <w:lang w:val="es-MX"/>
        </w:rPr>
      </w:pPr>
      <w:r w:rsidRPr="00542E0E">
        <w:rPr>
          <w:rFonts w:ascii="Calibri" w:hAnsi="Calibri" w:cs="Calibri"/>
          <w:lang w:val="es-MX"/>
        </w:rPr>
        <w:t>____________________________________________________________________________________</w:t>
      </w:r>
    </w:p>
    <w:p w14:paraId="4B628473" w14:textId="77777777" w:rsidR="00542E0E" w:rsidRPr="00542E0E" w:rsidRDefault="00542E0E" w:rsidP="00542E0E">
      <w:pPr>
        <w:spacing w:after="0" w:line="276" w:lineRule="auto"/>
        <w:ind w:right="49"/>
        <w:jc w:val="both"/>
        <w:rPr>
          <w:rFonts w:ascii="Calibri" w:hAnsi="Calibri" w:cs="Calibri"/>
          <w:lang w:val="es-MX"/>
        </w:rPr>
      </w:pPr>
      <w:r w:rsidRPr="00542E0E">
        <w:rPr>
          <w:rFonts w:ascii="Calibri" w:hAnsi="Calibri" w:cs="Calibri"/>
          <w:lang w:val="es-MX"/>
        </w:rPr>
        <w:t>____________________________________________________________________________________</w:t>
      </w:r>
    </w:p>
    <w:p w14:paraId="1D801203" w14:textId="77777777" w:rsidR="00542E0E" w:rsidRPr="00542E0E" w:rsidRDefault="00542E0E" w:rsidP="00542E0E">
      <w:pPr>
        <w:spacing w:after="0" w:line="276" w:lineRule="auto"/>
        <w:ind w:right="49"/>
        <w:jc w:val="both"/>
        <w:rPr>
          <w:rFonts w:ascii="Calibri" w:hAnsi="Calibri" w:cs="Calibri"/>
          <w:lang w:val="es-MX"/>
        </w:rPr>
      </w:pPr>
      <w:r w:rsidRPr="00542E0E">
        <w:rPr>
          <w:rFonts w:ascii="Calibri" w:hAnsi="Calibri" w:cs="Calibri"/>
          <w:lang w:val="es-MX"/>
        </w:rPr>
        <w:t>____________________________________________________________________________________</w:t>
      </w:r>
    </w:p>
    <w:p w14:paraId="553FB596" w14:textId="77777777" w:rsidR="00542E0E" w:rsidRPr="00542E0E" w:rsidRDefault="00542E0E" w:rsidP="00542E0E">
      <w:pPr>
        <w:spacing w:after="0" w:line="276" w:lineRule="auto"/>
        <w:ind w:right="49"/>
        <w:jc w:val="both"/>
        <w:rPr>
          <w:rFonts w:ascii="Calibri" w:hAnsi="Calibri" w:cs="Calibri"/>
          <w:lang w:val="es-MX"/>
        </w:rPr>
      </w:pPr>
      <w:r w:rsidRPr="00542E0E">
        <w:rPr>
          <w:rFonts w:ascii="Calibri" w:hAnsi="Calibri" w:cs="Calibri"/>
          <w:lang w:val="es-MX"/>
        </w:rPr>
        <w:t>____________________________________________________________________________________</w:t>
      </w:r>
    </w:p>
    <w:p w14:paraId="082613B0" w14:textId="77777777" w:rsidR="00542E0E" w:rsidRPr="00542E0E" w:rsidRDefault="00542E0E" w:rsidP="00542E0E">
      <w:pPr>
        <w:spacing w:after="0" w:line="276" w:lineRule="auto"/>
        <w:ind w:right="49"/>
        <w:jc w:val="both"/>
        <w:rPr>
          <w:rFonts w:ascii="Calibri" w:hAnsi="Calibri" w:cs="Calibri"/>
          <w:lang w:val="es-MX"/>
        </w:rPr>
      </w:pPr>
      <w:r w:rsidRPr="00542E0E">
        <w:rPr>
          <w:rFonts w:ascii="Calibri" w:hAnsi="Calibri" w:cs="Calibri"/>
          <w:lang w:val="es-MX"/>
        </w:rPr>
        <w:t>____________________________________________________________________________________</w:t>
      </w:r>
    </w:p>
    <w:p w14:paraId="37CDF266" w14:textId="77777777" w:rsidR="00542E0E" w:rsidRPr="00542E0E" w:rsidRDefault="00542E0E" w:rsidP="00542E0E">
      <w:pPr>
        <w:spacing w:after="0" w:line="276" w:lineRule="auto"/>
        <w:ind w:right="49"/>
        <w:jc w:val="both"/>
        <w:rPr>
          <w:rFonts w:ascii="Calibri" w:hAnsi="Calibri" w:cs="Calibri"/>
          <w:lang w:val="es-MX"/>
        </w:rPr>
      </w:pPr>
      <w:r w:rsidRPr="00542E0E">
        <w:rPr>
          <w:rFonts w:ascii="Calibri" w:hAnsi="Calibri" w:cs="Calibri"/>
          <w:lang w:val="es-MX"/>
        </w:rPr>
        <w:t>____________________________________________________________________________________</w:t>
      </w:r>
    </w:p>
    <w:p w14:paraId="72D8F404" w14:textId="77777777" w:rsidR="00542E0E" w:rsidRPr="00542E0E" w:rsidRDefault="00542E0E" w:rsidP="00542E0E">
      <w:pPr>
        <w:spacing w:after="0" w:line="276" w:lineRule="auto"/>
        <w:ind w:right="49"/>
        <w:jc w:val="both"/>
        <w:rPr>
          <w:rFonts w:ascii="Calibri" w:hAnsi="Calibri" w:cs="Calibri"/>
          <w:lang w:val="es-MX"/>
        </w:rPr>
      </w:pPr>
      <w:r w:rsidRPr="00542E0E">
        <w:rPr>
          <w:rFonts w:ascii="Calibri" w:hAnsi="Calibri" w:cs="Calibri"/>
          <w:lang w:val="es-MX"/>
        </w:rPr>
        <w:t>____________________________________________________________________________________</w:t>
      </w:r>
    </w:p>
    <w:p w14:paraId="081629CE" w14:textId="77777777" w:rsidR="00542E0E" w:rsidRPr="00542E0E" w:rsidRDefault="00542E0E" w:rsidP="00542E0E">
      <w:pPr>
        <w:spacing w:after="0" w:line="276" w:lineRule="auto"/>
        <w:ind w:right="49"/>
        <w:jc w:val="both"/>
        <w:rPr>
          <w:rFonts w:ascii="Calibri" w:hAnsi="Calibri" w:cs="Calibri"/>
          <w:lang w:val="es-MX"/>
        </w:rPr>
      </w:pPr>
      <w:r w:rsidRPr="00542E0E">
        <w:rPr>
          <w:rFonts w:ascii="Calibri" w:hAnsi="Calibri" w:cs="Calibri"/>
          <w:lang w:val="es-MX"/>
        </w:rPr>
        <w:t>____________________________________________________________________________________</w:t>
      </w:r>
    </w:p>
    <w:p w14:paraId="554E6A20" w14:textId="77777777" w:rsidR="00542E0E" w:rsidRPr="00542E0E" w:rsidRDefault="00542E0E" w:rsidP="00542E0E">
      <w:pPr>
        <w:spacing w:after="0" w:line="276" w:lineRule="auto"/>
        <w:ind w:right="49"/>
        <w:jc w:val="both"/>
        <w:rPr>
          <w:rFonts w:ascii="Calibri" w:hAnsi="Calibri" w:cs="Calibri"/>
          <w:lang w:val="es-MX"/>
        </w:rPr>
      </w:pPr>
      <w:r w:rsidRPr="00542E0E">
        <w:rPr>
          <w:rFonts w:ascii="Calibri" w:hAnsi="Calibri" w:cs="Calibri"/>
          <w:lang w:val="es-MX"/>
        </w:rPr>
        <w:t>____________________________________________________________________________________</w:t>
      </w:r>
    </w:p>
    <w:p w14:paraId="3C4A207F" w14:textId="77777777" w:rsidR="00542E0E" w:rsidRPr="00542E0E" w:rsidRDefault="00542E0E" w:rsidP="00542E0E">
      <w:pPr>
        <w:spacing w:after="0" w:line="276" w:lineRule="auto"/>
        <w:ind w:right="49"/>
        <w:jc w:val="both"/>
        <w:rPr>
          <w:rFonts w:ascii="Calibri" w:hAnsi="Calibri" w:cs="Calibri"/>
          <w:lang w:val="es-MX"/>
        </w:rPr>
      </w:pPr>
      <w:r w:rsidRPr="00542E0E">
        <w:rPr>
          <w:rFonts w:ascii="Calibri" w:hAnsi="Calibri" w:cs="Calibri"/>
          <w:lang w:val="es-MX"/>
        </w:rPr>
        <w:t>____________________________________________________________________________________</w:t>
      </w:r>
    </w:p>
    <w:p w14:paraId="76E0370C" w14:textId="77777777" w:rsidR="00DF4DFB" w:rsidRDefault="00DF4DFB" w:rsidP="00097DAB">
      <w:pPr>
        <w:spacing w:after="0" w:line="240" w:lineRule="auto"/>
        <w:ind w:right="49"/>
        <w:jc w:val="both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s-CO"/>
        </w:rPr>
      </w:pPr>
    </w:p>
    <w:p w14:paraId="2064EC7A" w14:textId="77777777" w:rsidR="00542E0E" w:rsidRDefault="00542E0E" w:rsidP="00097DAB">
      <w:pPr>
        <w:spacing w:after="0" w:line="240" w:lineRule="auto"/>
        <w:ind w:right="49"/>
        <w:jc w:val="both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s-CO"/>
        </w:rPr>
      </w:pPr>
    </w:p>
    <w:p w14:paraId="18B1418A" w14:textId="77777777" w:rsidR="00542E0E" w:rsidRDefault="00542E0E" w:rsidP="00097DAB">
      <w:pPr>
        <w:spacing w:after="0" w:line="240" w:lineRule="auto"/>
        <w:ind w:right="49"/>
        <w:jc w:val="both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s-CO"/>
        </w:rPr>
      </w:pPr>
    </w:p>
    <w:p w14:paraId="2BDBC0F0" w14:textId="77777777" w:rsidR="00542E0E" w:rsidRDefault="00542E0E" w:rsidP="00097DAB">
      <w:pPr>
        <w:spacing w:after="0" w:line="240" w:lineRule="auto"/>
        <w:ind w:right="49"/>
        <w:jc w:val="both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s-CO"/>
        </w:rPr>
      </w:pPr>
    </w:p>
    <w:p w14:paraId="19D20F5A" w14:textId="2186583F" w:rsidR="112B6DA4" w:rsidRDefault="112B6DA4" w:rsidP="112B6DA4">
      <w:pPr>
        <w:spacing w:after="0" w:line="240" w:lineRule="auto"/>
        <w:ind w:right="49"/>
        <w:jc w:val="both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s-CO"/>
        </w:rPr>
      </w:pPr>
    </w:p>
    <w:p w14:paraId="247BC95A" w14:textId="77777777" w:rsidR="00542E0E" w:rsidRPr="00542E0E" w:rsidRDefault="00542E0E" w:rsidP="00097DAB">
      <w:pPr>
        <w:spacing w:after="0" w:line="240" w:lineRule="auto"/>
        <w:ind w:right="49"/>
        <w:jc w:val="both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s-CO"/>
        </w:rPr>
      </w:pPr>
    </w:p>
    <w:p w14:paraId="0B8B9E28" w14:textId="77777777" w:rsidR="00542E0E" w:rsidRDefault="00542E0E" w:rsidP="00097DAB">
      <w:pPr>
        <w:spacing w:after="0" w:line="240" w:lineRule="auto"/>
        <w:ind w:right="49"/>
        <w:jc w:val="both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s-CO"/>
        </w:rPr>
      </w:pPr>
    </w:p>
    <w:tbl>
      <w:tblPr>
        <w:tblStyle w:val="Tablaconcuadrcula"/>
        <w:tblW w:w="9356" w:type="dxa"/>
        <w:shd w:val="clear" w:color="auto" w:fill="404040" w:themeFill="text1" w:themeFillTint="BF"/>
        <w:tblLook w:val="04A0" w:firstRow="1" w:lastRow="0" w:firstColumn="1" w:lastColumn="0" w:noHBand="0" w:noVBand="1"/>
      </w:tblPr>
      <w:tblGrid>
        <w:gridCol w:w="9356"/>
      </w:tblGrid>
      <w:tr w:rsidR="00542E0E" w:rsidRPr="00542E0E" w14:paraId="47A2057A" w14:textId="77777777" w:rsidTr="007A0C52">
        <w:trPr>
          <w:trHeight w:val="543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47093779" w14:textId="1BD479A6" w:rsidR="00542E0E" w:rsidRPr="00542E0E" w:rsidRDefault="00542E0E" w:rsidP="00542E0E">
            <w:pPr>
              <w:rPr>
                <w:rFonts w:ascii="Calibri" w:eastAsia="Montserrat" w:hAnsi="Calibri" w:cs="Calibri"/>
                <w:b/>
                <w:color w:val="000000" w:themeColor="text1"/>
                <w:sz w:val="24"/>
                <w:szCs w:val="24"/>
              </w:rPr>
            </w:pPr>
            <w:r w:rsidRPr="00542E0E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es-CO"/>
              </w:rPr>
              <w:t>Diagrama de Arquitectura de la solución</w:t>
            </w:r>
          </w:p>
        </w:tc>
      </w:tr>
    </w:tbl>
    <w:p w14:paraId="7559A771" w14:textId="440C3C73" w:rsidR="00542E0E" w:rsidRPr="00621BBB" w:rsidRDefault="00542E0E" w:rsidP="00621BBB">
      <w:pPr>
        <w:spacing w:before="240" w:after="0"/>
        <w:ind w:right="-1"/>
        <w:jc w:val="both"/>
        <w:rPr>
          <w:rFonts w:ascii="Calibri" w:hAnsi="Calibri" w:cs="Calibri"/>
          <w:color w:val="A6A6A6" w:themeColor="background1" w:themeShade="A6"/>
          <w:sz w:val="20"/>
          <w:szCs w:val="20"/>
        </w:rPr>
      </w:pPr>
      <w:r w:rsidRPr="00621BBB">
        <w:rPr>
          <w:rFonts w:ascii="Calibri" w:hAnsi="Calibri" w:cs="Calibri"/>
          <w:color w:val="A6A6A6" w:themeColor="background1" w:themeShade="A6"/>
          <w:sz w:val="20"/>
          <w:szCs w:val="20"/>
        </w:rPr>
        <w:t>El siguiente es un ejemplo de diagrama de arquitectura, que servirá de guía para elaborar el diseño del diagrama de su solución.</w:t>
      </w:r>
    </w:p>
    <w:p w14:paraId="0B798D25" w14:textId="77777777" w:rsidR="00542E0E" w:rsidRPr="00542E0E" w:rsidRDefault="00542E0E" w:rsidP="00542E0E">
      <w:pPr>
        <w:jc w:val="center"/>
        <w:rPr>
          <w:rFonts w:ascii="Calibri" w:eastAsia="Montserrat" w:hAnsi="Calibri" w:cs="Calibri"/>
          <w:color w:val="000000" w:themeColor="text1"/>
        </w:rPr>
      </w:pPr>
      <w:r w:rsidRPr="00542E0E">
        <w:rPr>
          <w:rFonts w:ascii="Calibri" w:eastAsia="Montserrat" w:hAnsi="Calibri" w:cs="Calibri"/>
          <w:b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1B6D2F69" wp14:editId="55B46408">
            <wp:simplePos x="0" y="0"/>
            <wp:positionH relativeFrom="column">
              <wp:posOffset>431746</wp:posOffset>
            </wp:positionH>
            <wp:positionV relativeFrom="paragraph">
              <wp:posOffset>66080</wp:posOffset>
            </wp:positionV>
            <wp:extent cx="5632315" cy="4039085"/>
            <wp:effectExtent l="0" t="0" r="0" b="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n 25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2315" cy="4039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2877EB" w14:textId="77777777" w:rsidR="00542E0E" w:rsidRPr="00542E0E" w:rsidRDefault="00542E0E" w:rsidP="00542E0E">
      <w:pPr>
        <w:jc w:val="center"/>
        <w:rPr>
          <w:rFonts w:ascii="Calibri" w:eastAsia="Montserrat" w:hAnsi="Calibri" w:cs="Calibri"/>
          <w:color w:val="000000" w:themeColor="text1"/>
        </w:rPr>
      </w:pPr>
    </w:p>
    <w:p w14:paraId="188D440C" w14:textId="77777777" w:rsidR="00542E0E" w:rsidRPr="00542E0E" w:rsidRDefault="00542E0E" w:rsidP="00542E0E">
      <w:pPr>
        <w:jc w:val="both"/>
        <w:rPr>
          <w:rFonts w:ascii="Calibri" w:eastAsia="Montserrat" w:hAnsi="Calibri" w:cs="Calibri"/>
          <w:color w:val="000000" w:themeColor="text1"/>
        </w:rPr>
      </w:pPr>
      <w:r w:rsidRPr="00542E0E">
        <w:rPr>
          <w:rFonts w:ascii="Calibri" w:hAnsi="Calibri" w:cs="Calibri"/>
          <w:noProof/>
          <w:color w:val="000000" w:themeColor="text1"/>
        </w:rPr>
        <w:drawing>
          <wp:anchor distT="0" distB="0" distL="114300" distR="114300" simplePos="0" relativeHeight="251660288" behindDoc="1" locked="0" layoutInCell="1" allowOverlap="1" wp14:anchorId="63FDCCCF" wp14:editId="0F9802E9">
            <wp:simplePos x="0" y="0"/>
            <wp:positionH relativeFrom="column">
              <wp:posOffset>1170683</wp:posOffset>
            </wp:positionH>
            <wp:positionV relativeFrom="paragraph">
              <wp:posOffset>161290</wp:posOffset>
            </wp:positionV>
            <wp:extent cx="298800" cy="302400"/>
            <wp:effectExtent l="0" t="0" r="6350" b="2540"/>
            <wp:wrapNone/>
            <wp:docPr id="4" name="Imagen 4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Icon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800" cy="30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783362" w14:textId="77777777" w:rsidR="00542E0E" w:rsidRPr="00542E0E" w:rsidRDefault="00542E0E" w:rsidP="00542E0E">
      <w:pPr>
        <w:jc w:val="both"/>
        <w:rPr>
          <w:rFonts w:ascii="Calibri" w:eastAsia="Montserrat" w:hAnsi="Calibri" w:cs="Calibri"/>
          <w:color w:val="000000" w:themeColor="text1"/>
        </w:rPr>
      </w:pPr>
    </w:p>
    <w:p w14:paraId="64582B30" w14:textId="77777777" w:rsidR="00542E0E" w:rsidRPr="00542E0E" w:rsidRDefault="00542E0E" w:rsidP="00542E0E">
      <w:pPr>
        <w:rPr>
          <w:rFonts w:ascii="Calibri" w:hAnsi="Calibri" w:cs="Calibri"/>
          <w:color w:val="000000" w:themeColor="text1"/>
        </w:rPr>
      </w:pPr>
      <w:r w:rsidRPr="00542E0E">
        <w:rPr>
          <w:rFonts w:ascii="Calibri" w:hAnsi="Calibri" w:cs="Calibri"/>
          <w:b/>
          <w:bCs/>
          <w:noProof/>
          <w:color w:val="000000" w:themeColor="text1"/>
        </w:rPr>
        <w:t xml:space="preserve">                   </w:t>
      </w:r>
      <w:r w:rsidRPr="00542E0E">
        <w:rPr>
          <w:rFonts w:ascii="Calibri" w:hAnsi="Calibri" w:cs="Calibri"/>
          <w:color w:val="000000" w:themeColor="text1"/>
        </w:rPr>
        <w:t>1. AWS Lambda</w:t>
      </w:r>
    </w:p>
    <w:p w14:paraId="257DC28E" w14:textId="77777777" w:rsidR="00542E0E" w:rsidRPr="00542E0E" w:rsidRDefault="00542E0E" w:rsidP="00542E0E">
      <w:pPr>
        <w:jc w:val="both"/>
        <w:rPr>
          <w:rFonts w:ascii="Calibri" w:eastAsia="Montserrat" w:hAnsi="Calibri" w:cs="Calibri"/>
          <w:color w:val="000000" w:themeColor="text1"/>
        </w:rPr>
      </w:pPr>
    </w:p>
    <w:p w14:paraId="649D8D90" w14:textId="77777777" w:rsidR="00542E0E" w:rsidRPr="00542E0E" w:rsidRDefault="00542E0E" w:rsidP="00542E0E">
      <w:pPr>
        <w:jc w:val="both"/>
        <w:rPr>
          <w:rFonts w:ascii="Calibri" w:eastAsia="Montserrat" w:hAnsi="Calibri" w:cs="Calibri"/>
          <w:color w:val="000000" w:themeColor="text1"/>
        </w:rPr>
      </w:pPr>
    </w:p>
    <w:p w14:paraId="0B4CAE33" w14:textId="77777777" w:rsidR="00542E0E" w:rsidRPr="00542E0E" w:rsidRDefault="00542E0E" w:rsidP="00542E0E">
      <w:pPr>
        <w:jc w:val="both"/>
        <w:rPr>
          <w:rFonts w:ascii="Calibri" w:eastAsia="Montserrat" w:hAnsi="Calibri" w:cs="Calibri"/>
          <w:b/>
          <w:color w:val="000000" w:themeColor="text1"/>
        </w:rPr>
      </w:pPr>
    </w:p>
    <w:p w14:paraId="17C388B0" w14:textId="77777777" w:rsidR="00542E0E" w:rsidRPr="00542E0E" w:rsidRDefault="00542E0E" w:rsidP="00542E0E">
      <w:pPr>
        <w:jc w:val="both"/>
        <w:rPr>
          <w:rFonts w:ascii="Calibri" w:eastAsia="Montserrat" w:hAnsi="Calibri" w:cs="Calibri"/>
          <w:b/>
          <w:color w:val="000000" w:themeColor="text1"/>
        </w:rPr>
      </w:pPr>
    </w:p>
    <w:p w14:paraId="435F7738" w14:textId="77777777" w:rsidR="00542E0E" w:rsidRPr="00542E0E" w:rsidRDefault="00542E0E" w:rsidP="00542E0E">
      <w:pPr>
        <w:jc w:val="both"/>
        <w:rPr>
          <w:rFonts w:ascii="Calibri" w:eastAsia="Montserrat" w:hAnsi="Calibri" w:cs="Calibri"/>
          <w:b/>
          <w:color w:val="000000" w:themeColor="text1"/>
        </w:rPr>
      </w:pPr>
    </w:p>
    <w:p w14:paraId="406D6A6C" w14:textId="77777777" w:rsidR="00542E0E" w:rsidRPr="00542E0E" w:rsidRDefault="00542E0E" w:rsidP="00542E0E">
      <w:pPr>
        <w:jc w:val="both"/>
        <w:rPr>
          <w:rFonts w:ascii="Calibri" w:eastAsia="Montserrat" w:hAnsi="Calibri" w:cs="Calibri"/>
          <w:b/>
          <w:color w:val="000000" w:themeColor="text1"/>
        </w:rPr>
      </w:pPr>
    </w:p>
    <w:p w14:paraId="40988B39" w14:textId="77777777" w:rsidR="00542E0E" w:rsidRPr="00542E0E" w:rsidRDefault="00542E0E" w:rsidP="00542E0E">
      <w:pPr>
        <w:jc w:val="both"/>
        <w:rPr>
          <w:rFonts w:ascii="Calibri" w:eastAsia="Montserrat" w:hAnsi="Calibri" w:cs="Calibri"/>
          <w:b/>
          <w:color w:val="000000" w:themeColor="text1"/>
        </w:rPr>
      </w:pPr>
    </w:p>
    <w:p w14:paraId="3721E951" w14:textId="77777777" w:rsidR="00542E0E" w:rsidRPr="00542E0E" w:rsidRDefault="00542E0E" w:rsidP="00542E0E">
      <w:pPr>
        <w:jc w:val="both"/>
        <w:rPr>
          <w:rFonts w:ascii="Calibri" w:eastAsia="Montserrat" w:hAnsi="Calibri" w:cs="Calibri"/>
          <w:b/>
          <w:color w:val="000000" w:themeColor="text1"/>
        </w:rPr>
      </w:pPr>
    </w:p>
    <w:p w14:paraId="2B009993" w14:textId="77777777" w:rsidR="00542E0E" w:rsidRPr="00542E0E" w:rsidRDefault="00542E0E" w:rsidP="00542E0E">
      <w:pPr>
        <w:jc w:val="both"/>
        <w:rPr>
          <w:rFonts w:ascii="Calibri" w:eastAsia="Montserrat" w:hAnsi="Calibri" w:cs="Calibri"/>
          <w:b/>
          <w:color w:val="000000" w:themeColor="text1"/>
        </w:rPr>
      </w:pPr>
    </w:p>
    <w:p w14:paraId="51106B60" w14:textId="77777777" w:rsidR="00542E0E" w:rsidRPr="00542E0E" w:rsidRDefault="00542E0E" w:rsidP="00542E0E">
      <w:pPr>
        <w:jc w:val="both"/>
        <w:rPr>
          <w:rFonts w:ascii="Calibri" w:eastAsia="Montserrat" w:hAnsi="Calibri" w:cs="Calibri"/>
          <w:b/>
          <w:color w:val="000000" w:themeColor="text1"/>
        </w:rPr>
      </w:pPr>
    </w:p>
    <w:p w14:paraId="729F090A" w14:textId="0D387A5E" w:rsidR="005331C1" w:rsidRPr="00542E0E" w:rsidRDefault="005331C1" w:rsidP="005331C1">
      <w:pPr>
        <w:jc w:val="both"/>
        <w:rPr>
          <w:rFonts w:ascii="Calibri" w:eastAsia="Montserrat" w:hAnsi="Calibri" w:cs="Calibri"/>
          <w:bCs/>
          <w:color w:val="808080" w:themeColor="background1" w:themeShade="80"/>
          <w:sz w:val="20"/>
          <w:szCs w:val="20"/>
        </w:rPr>
      </w:pPr>
      <w:r w:rsidRPr="00542E0E">
        <w:rPr>
          <w:rFonts w:ascii="Calibri" w:eastAsia="Montserrat" w:hAnsi="Calibri" w:cs="Calibri"/>
          <w:bCs/>
          <w:color w:val="808080" w:themeColor="background1" w:themeShade="80"/>
          <w:sz w:val="20"/>
          <w:szCs w:val="20"/>
        </w:rPr>
        <w:t xml:space="preserve">Para </w:t>
      </w:r>
      <w:r>
        <w:rPr>
          <w:rFonts w:ascii="Calibri" w:eastAsia="Montserrat" w:hAnsi="Calibri" w:cs="Calibri"/>
          <w:bCs/>
          <w:color w:val="808080" w:themeColor="background1" w:themeShade="80"/>
          <w:sz w:val="20"/>
          <w:szCs w:val="20"/>
        </w:rPr>
        <w:t>la</w:t>
      </w:r>
      <w:r w:rsidRPr="00542E0E">
        <w:rPr>
          <w:rFonts w:ascii="Calibri" w:eastAsia="Montserrat" w:hAnsi="Calibri" w:cs="Calibri"/>
          <w:bCs/>
          <w:color w:val="808080" w:themeColor="background1" w:themeShade="80"/>
          <w:sz w:val="20"/>
          <w:szCs w:val="20"/>
        </w:rPr>
        <w:t xml:space="preserve"> elaboración </w:t>
      </w:r>
      <w:r>
        <w:rPr>
          <w:rFonts w:ascii="Calibri" w:eastAsia="Montserrat" w:hAnsi="Calibri" w:cs="Calibri"/>
          <w:bCs/>
          <w:color w:val="808080" w:themeColor="background1" w:themeShade="80"/>
          <w:sz w:val="20"/>
          <w:szCs w:val="20"/>
        </w:rPr>
        <w:t xml:space="preserve">de su diagrama de arquitectura </w:t>
      </w:r>
      <w:r w:rsidRPr="00542E0E">
        <w:rPr>
          <w:rFonts w:ascii="Calibri" w:eastAsia="Montserrat" w:hAnsi="Calibri" w:cs="Calibri"/>
          <w:bCs/>
          <w:color w:val="808080" w:themeColor="background1" w:themeShade="80"/>
          <w:sz w:val="20"/>
          <w:szCs w:val="20"/>
        </w:rPr>
        <w:t xml:space="preserve">podrá usar alguna de las siguientes herramientas </w:t>
      </w:r>
    </w:p>
    <w:p w14:paraId="5A2AC07D" w14:textId="77777777" w:rsidR="005331C1" w:rsidRDefault="005331C1" w:rsidP="005331C1">
      <w:pPr>
        <w:spacing w:after="0"/>
        <w:jc w:val="both"/>
        <w:rPr>
          <w:rStyle w:val="Hipervnculo"/>
          <w:rFonts w:ascii="Calibri" w:hAnsi="Calibri" w:cs="Calibri"/>
          <w:color w:val="000000" w:themeColor="text1"/>
          <w:sz w:val="20"/>
          <w:szCs w:val="20"/>
        </w:rPr>
      </w:pPr>
      <w:hyperlink r:id="rId9" w:history="1">
        <w:r w:rsidRPr="00542E0E">
          <w:rPr>
            <w:rStyle w:val="Hipervnculo"/>
            <w:rFonts w:ascii="Calibri" w:hAnsi="Calibri" w:cs="Calibri"/>
            <w:color w:val="000000" w:themeColor="text1"/>
            <w:sz w:val="20"/>
            <w:szCs w:val="20"/>
          </w:rPr>
          <w:t>https://googlecloudcheatsheet.withgoogle.com/architecturehttp</w:t>
        </w:r>
      </w:hyperlink>
    </w:p>
    <w:p w14:paraId="35275EFE" w14:textId="77777777" w:rsidR="005331C1" w:rsidRDefault="005331C1" w:rsidP="005331C1">
      <w:pPr>
        <w:spacing w:after="0"/>
        <w:jc w:val="both"/>
        <w:rPr>
          <w:rStyle w:val="Hipervnculo"/>
          <w:rFonts w:ascii="Calibri" w:hAnsi="Calibri" w:cs="Calibri"/>
          <w:color w:val="000000" w:themeColor="text1"/>
          <w:sz w:val="20"/>
          <w:szCs w:val="20"/>
        </w:rPr>
      </w:pPr>
      <w:hyperlink r:id="rId10" w:history="1">
        <w:r w:rsidRPr="00A17D2E">
          <w:rPr>
            <w:rStyle w:val="Hipervnculo"/>
            <w:rFonts w:ascii="Calibri" w:hAnsi="Calibri" w:cs="Calibri"/>
            <w:sz w:val="20"/>
            <w:szCs w:val="20"/>
          </w:rPr>
          <w:t>https://www.archimatetool.com/rchimatetool.com/</w:t>
        </w:r>
      </w:hyperlink>
    </w:p>
    <w:p w14:paraId="4273F91C" w14:textId="77777777" w:rsidR="005331C1" w:rsidRDefault="005331C1" w:rsidP="005331C1">
      <w:pPr>
        <w:spacing w:after="0"/>
        <w:jc w:val="both"/>
        <w:rPr>
          <w:rStyle w:val="Hipervnculo"/>
          <w:rFonts w:ascii="Calibri" w:hAnsi="Calibri" w:cs="Calibri"/>
          <w:color w:val="000000" w:themeColor="text1"/>
          <w:sz w:val="20"/>
          <w:szCs w:val="20"/>
        </w:rPr>
      </w:pPr>
      <w:hyperlink r:id="rId11" w:history="1">
        <w:r w:rsidRPr="00A17D2E">
          <w:rPr>
            <w:rStyle w:val="Hipervnculo"/>
            <w:rFonts w:ascii="Calibri" w:hAnsi="Calibri" w:cs="Calibri"/>
            <w:sz w:val="20"/>
            <w:szCs w:val="20"/>
          </w:rPr>
          <w:t>https://kalaidin.github.io/</w:t>
        </w:r>
      </w:hyperlink>
    </w:p>
    <w:p w14:paraId="762881E8" w14:textId="77777777" w:rsidR="005331C1" w:rsidRDefault="005331C1" w:rsidP="005331C1">
      <w:pPr>
        <w:spacing w:after="0"/>
        <w:jc w:val="both"/>
        <w:rPr>
          <w:rStyle w:val="Hipervnculo"/>
          <w:rFonts w:ascii="Calibri" w:hAnsi="Calibri" w:cs="Calibri"/>
          <w:color w:val="000000" w:themeColor="text1"/>
          <w:sz w:val="20"/>
          <w:szCs w:val="20"/>
        </w:rPr>
      </w:pPr>
      <w:hyperlink r:id="rId12" w:anchor="/login" w:history="1">
        <w:r w:rsidRPr="00A17D2E">
          <w:rPr>
            <w:rStyle w:val="Hipervnculo"/>
            <w:rFonts w:ascii="Calibri" w:hAnsi="Calibri" w:cs="Calibri"/>
            <w:sz w:val="20"/>
            <w:szCs w:val="20"/>
          </w:rPr>
          <w:t>https://lucid.app/users/login#/login</w:t>
        </w:r>
      </w:hyperlink>
    </w:p>
    <w:p w14:paraId="30DCABE6" w14:textId="77777777" w:rsidR="00D15F61" w:rsidRDefault="00D15F61" w:rsidP="00542E0E">
      <w:pPr>
        <w:jc w:val="both"/>
        <w:rPr>
          <w:rFonts w:ascii="Calibri" w:eastAsia="Montserrat" w:hAnsi="Calibri" w:cs="Calibri"/>
          <w:b/>
          <w:color w:val="808080" w:themeColor="background1" w:themeShade="80"/>
        </w:rPr>
      </w:pPr>
    </w:p>
    <w:p w14:paraId="5D5DC9AA" w14:textId="77777777" w:rsidR="00D15F61" w:rsidRDefault="00D15F61" w:rsidP="00542E0E">
      <w:pPr>
        <w:jc w:val="both"/>
        <w:rPr>
          <w:rFonts w:ascii="Calibri" w:eastAsia="Montserrat" w:hAnsi="Calibri" w:cs="Calibri"/>
          <w:b/>
          <w:color w:val="808080" w:themeColor="background1" w:themeShade="80"/>
        </w:rPr>
      </w:pPr>
    </w:p>
    <w:p w14:paraId="2DAB7D43" w14:textId="77777777" w:rsidR="00D15F61" w:rsidRDefault="00D15F61" w:rsidP="00542E0E">
      <w:pPr>
        <w:jc w:val="both"/>
        <w:rPr>
          <w:rFonts w:ascii="Calibri" w:eastAsia="Montserrat" w:hAnsi="Calibri" w:cs="Calibri"/>
          <w:b/>
          <w:color w:val="808080" w:themeColor="background1" w:themeShade="80"/>
        </w:rPr>
      </w:pPr>
    </w:p>
    <w:p w14:paraId="0EB55738" w14:textId="77777777" w:rsidR="00D15F61" w:rsidRDefault="00D15F61" w:rsidP="00542E0E">
      <w:pPr>
        <w:jc w:val="both"/>
        <w:rPr>
          <w:rFonts w:ascii="Calibri" w:eastAsia="Montserrat" w:hAnsi="Calibri" w:cs="Calibri"/>
          <w:b/>
          <w:color w:val="808080" w:themeColor="background1" w:themeShade="80"/>
        </w:rPr>
      </w:pPr>
    </w:p>
    <w:p w14:paraId="6A492F0B" w14:textId="77777777" w:rsidR="00D15F61" w:rsidRDefault="00D15F61" w:rsidP="00542E0E">
      <w:pPr>
        <w:jc w:val="both"/>
        <w:rPr>
          <w:rFonts w:ascii="Calibri" w:eastAsia="Montserrat" w:hAnsi="Calibri" w:cs="Calibri"/>
          <w:b/>
          <w:color w:val="808080" w:themeColor="background1" w:themeShade="80"/>
        </w:rPr>
      </w:pPr>
    </w:p>
    <w:p w14:paraId="27A9B169" w14:textId="77777777" w:rsidR="00D15F61" w:rsidRDefault="00D15F61" w:rsidP="00542E0E">
      <w:pPr>
        <w:jc w:val="both"/>
        <w:rPr>
          <w:rFonts w:ascii="Calibri" w:eastAsia="Montserrat" w:hAnsi="Calibri" w:cs="Calibri"/>
          <w:b/>
          <w:color w:val="808080" w:themeColor="background1" w:themeShade="80"/>
        </w:rPr>
      </w:pPr>
    </w:p>
    <w:p w14:paraId="28B0A7DD" w14:textId="77777777" w:rsidR="00D15F61" w:rsidRDefault="00D15F61" w:rsidP="7C16B93E">
      <w:pPr>
        <w:jc w:val="both"/>
        <w:rPr>
          <w:rFonts w:ascii="Calibri" w:eastAsia="Montserrat" w:hAnsi="Calibri" w:cs="Calibri"/>
          <w:b/>
          <w:bCs/>
          <w:color w:val="808080" w:themeColor="background1" w:themeShade="80"/>
        </w:rPr>
      </w:pPr>
    </w:p>
    <w:p w14:paraId="022C7C7A" w14:textId="081D2F61" w:rsidR="00542E0E" w:rsidRPr="005331C1" w:rsidRDefault="00542E0E" w:rsidP="00542E0E">
      <w:pPr>
        <w:jc w:val="both"/>
        <w:rPr>
          <w:rFonts w:ascii="Calibri" w:eastAsia="Montserrat" w:hAnsi="Calibri" w:cs="Calibri"/>
          <w:b/>
        </w:rPr>
      </w:pPr>
      <w:r w:rsidRPr="005331C1">
        <w:rPr>
          <w:rFonts w:ascii="Calibri" w:eastAsia="Montserrat" w:hAnsi="Calibri" w:cs="Calibri"/>
          <w:b/>
        </w:rPr>
        <w:t xml:space="preserve">Ubique el Diagrama de Arquitectura de su solución en el siguiente espacio </w:t>
      </w:r>
    </w:p>
    <w:p w14:paraId="62DB9FAF" w14:textId="77777777" w:rsidR="00542E0E" w:rsidRPr="00542E0E" w:rsidRDefault="00542E0E" w:rsidP="00542E0E">
      <w:pPr>
        <w:spacing w:after="0"/>
        <w:jc w:val="both"/>
        <w:rPr>
          <w:rFonts w:ascii="Calibri" w:hAnsi="Calibri" w:cs="Calibri"/>
          <w:color w:val="000000" w:themeColor="text1"/>
          <w:sz w:val="20"/>
          <w:szCs w:val="20"/>
          <w:u w:val="single"/>
        </w:rPr>
      </w:pPr>
    </w:p>
    <w:p w14:paraId="3DC888B4" w14:textId="77777777" w:rsidR="00542E0E" w:rsidRPr="00542E0E" w:rsidRDefault="00542E0E" w:rsidP="00542E0E">
      <w:pPr>
        <w:jc w:val="both"/>
        <w:rPr>
          <w:rFonts w:ascii="Calibri" w:eastAsia="Montserrat" w:hAnsi="Calibri" w:cs="Calibri"/>
          <w:b/>
          <w:color w:val="000000" w:themeColor="text1"/>
        </w:rPr>
      </w:pPr>
    </w:p>
    <w:p w14:paraId="6932D2AC" w14:textId="77777777" w:rsidR="00542E0E" w:rsidRPr="00542E0E" w:rsidRDefault="00542E0E" w:rsidP="00542E0E">
      <w:pPr>
        <w:jc w:val="both"/>
        <w:rPr>
          <w:rFonts w:ascii="Calibri" w:eastAsia="Montserrat" w:hAnsi="Calibri" w:cs="Calibri"/>
          <w:b/>
          <w:color w:val="000000" w:themeColor="text1"/>
        </w:rPr>
      </w:pPr>
    </w:p>
    <w:p w14:paraId="1E6A76BB" w14:textId="77777777" w:rsidR="00542E0E" w:rsidRPr="00542E0E" w:rsidRDefault="00542E0E" w:rsidP="00097DAB">
      <w:pPr>
        <w:spacing w:after="0" w:line="240" w:lineRule="auto"/>
        <w:ind w:right="49"/>
        <w:jc w:val="both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s-CO"/>
        </w:rPr>
      </w:pPr>
    </w:p>
    <w:p w14:paraId="41A5876F" w14:textId="77777777" w:rsidR="00542E0E" w:rsidRPr="00542E0E" w:rsidRDefault="00542E0E" w:rsidP="00097DAB">
      <w:pPr>
        <w:spacing w:after="0" w:line="240" w:lineRule="auto"/>
        <w:ind w:right="49"/>
        <w:jc w:val="both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s-CO"/>
        </w:rPr>
      </w:pPr>
    </w:p>
    <w:p w14:paraId="4DA24A21" w14:textId="77777777" w:rsidR="00542E0E" w:rsidRPr="00542E0E" w:rsidRDefault="00542E0E" w:rsidP="00097DAB">
      <w:pPr>
        <w:spacing w:after="0" w:line="240" w:lineRule="auto"/>
        <w:ind w:right="49"/>
        <w:jc w:val="both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s-CO"/>
        </w:rPr>
      </w:pPr>
    </w:p>
    <w:p w14:paraId="0EC25BFA" w14:textId="77777777" w:rsidR="00542E0E" w:rsidRPr="00542E0E" w:rsidRDefault="00542E0E" w:rsidP="00097DAB">
      <w:pPr>
        <w:spacing w:after="0" w:line="240" w:lineRule="auto"/>
        <w:ind w:right="49"/>
        <w:jc w:val="both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s-CO"/>
        </w:rPr>
      </w:pPr>
    </w:p>
    <w:p w14:paraId="68727D7A" w14:textId="77777777" w:rsidR="00542E0E" w:rsidRDefault="00542E0E" w:rsidP="00097DAB">
      <w:pPr>
        <w:spacing w:after="0" w:line="240" w:lineRule="auto"/>
        <w:ind w:right="49"/>
        <w:jc w:val="both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s-CO"/>
        </w:rPr>
      </w:pPr>
    </w:p>
    <w:p w14:paraId="72DFF8B0" w14:textId="77777777" w:rsidR="00D15F61" w:rsidRDefault="00D15F61" w:rsidP="00097DAB">
      <w:pPr>
        <w:spacing w:after="0" w:line="240" w:lineRule="auto"/>
        <w:ind w:right="49"/>
        <w:jc w:val="both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s-CO"/>
        </w:rPr>
      </w:pPr>
    </w:p>
    <w:p w14:paraId="629225D8" w14:textId="77777777" w:rsidR="00D15F61" w:rsidRDefault="00D15F61" w:rsidP="00097DAB">
      <w:pPr>
        <w:spacing w:after="0" w:line="240" w:lineRule="auto"/>
        <w:ind w:right="49"/>
        <w:jc w:val="both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s-CO"/>
        </w:rPr>
      </w:pPr>
    </w:p>
    <w:p w14:paraId="17925A1B" w14:textId="77777777" w:rsidR="00D15F61" w:rsidRDefault="00D15F61" w:rsidP="00097DAB">
      <w:pPr>
        <w:spacing w:after="0" w:line="240" w:lineRule="auto"/>
        <w:ind w:right="49"/>
        <w:jc w:val="both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s-CO"/>
        </w:rPr>
      </w:pPr>
    </w:p>
    <w:p w14:paraId="20C7F05C" w14:textId="77777777" w:rsidR="00D15F61" w:rsidRDefault="00D15F61" w:rsidP="00097DAB">
      <w:pPr>
        <w:spacing w:after="0" w:line="240" w:lineRule="auto"/>
        <w:ind w:right="49"/>
        <w:jc w:val="both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s-CO"/>
        </w:rPr>
      </w:pPr>
    </w:p>
    <w:p w14:paraId="4B1FA833" w14:textId="77777777" w:rsidR="00D15F61" w:rsidRDefault="00D15F61" w:rsidP="00097DAB">
      <w:pPr>
        <w:spacing w:after="0" w:line="240" w:lineRule="auto"/>
        <w:ind w:right="49"/>
        <w:jc w:val="both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s-CO"/>
        </w:rPr>
      </w:pPr>
    </w:p>
    <w:p w14:paraId="31C7176E" w14:textId="77777777" w:rsidR="00D15F61" w:rsidRDefault="00D15F61" w:rsidP="00097DAB">
      <w:pPr>
        <w:spacing w:after="0" w:line="240" w:lineRule="auto"/>
        <w:ind w:right="49"/>
        <w:jc w:val="both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s-CO"/>
        </w:rPr>
      </w:pPr>
    </w:p>
    <w:p w14:paraId="0844EB17" w14:textId="77777777" w:rsidR="00D15F61" w:rsidRDefault="00D15F61" w:rsidP="00097DAB">
      <w:pPr>
        <w:spacing w:after="0" w:line="240" w:lineRule="auto"/>
        <w:ind w:right="49"/>
        <w:jc w:val="both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s-CO"/>
        </w:rPr>
      </w:pPr>
    </w:p>
    <w:p w14:paraId="0A7CCD0C" w14:textId="77777777" w:rsidR="00D15F61" w:rsidRDefault="00D15F61" w:rsidP="00097DAB">
      <w:pPr>
        <w:spacing w:after="0" w:line="240" w:lineRule="auto"/>
        <w:ind w:right="49"/>
        <w:jc w:val="both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s-CO"/>
        </w:rPr>
      </w:pPr>
    </w:p>
    <w:p w14:paraId="66A9F20B" w14:textId="77777777" w:rsidR="00D15F61" w:rsidRDefault="00D15F61" w:rsidP="00097DAB">
      <w:pPr>
        <w:spacing w:after="0" w:line="240" w:lineRule="auto"/>
        <w:ind w:right="49"/>
        <w:jc w:val="both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s-CO"/>
        </w:rPr>
      </w:pPr>
    </w:p>
    <w:p w14:paraId="3BED542B" w14:textId="77777777" w:rsidR="00D15F61" w:rsidRDefault="00D15F61" w:rsidP="00097DAB">
      <w:pPr>
        <w:spacing w:after="0" w:line="240" w:lineRule="auto"/>
        <w:ind w:right="49"/>
        <w:jc w:val="both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s-CO"/>
        </w:rPr>
      </w:pPr>
    </w:p>
    <w:p w14:paraId="3C420EB3" w14:textId="77777777" w:rsidR="00D15F61" w:rsidRDefault="00D15F61" w:rsidP="00097DAB">
      <w:pPr>
        <w:spacing w:after="0" w:line="240" w:lineRule="auto"/>
        <w:ind w:right="49"/>
        <w:jc w:val="both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s-CO"/>
        </w:rPr>
      </w:pPr>
    </w:p>
    <w:p w14:paraId="5FB7AE53" w14:textId="77777777" w:rsidR="00D15F61" w:rsidRDefault="00D15F61" w:rsidP="00097DAB">
      <w:pPr>
        <w:spacing w:after="0" w:line="240" w:lineRule="auto"/>
        <w:ind w:right="49"/>
        <w:jc w:val="both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s-CO"/>
        </w:rPr>
      </w:pPr>
    </w:p>
    <w:p w14:paraId="4861CAE5" w14:textId="77777777" w:rsidR="00D15F61" w:rsidRDefault="00D15F61" w:rsidP="00097DAB">
      <w:pPr>
        <w:spacing w:after="0" w:line="240" w:lineRule="auto"/>
        <w:ind w:right="49"/>
        <w:jc w:val="both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s-CO"/>
        </w:rPr>
      </w:pPr>
    </w:p>
    <w:p w14:paraId="3814C23C" w14:textId="77777777" w:rsidR="00D15F61" w:rsidRDefault="00D15F61" w:rsidP="00097DAB">
      <w:pPr>
        <w:spacing w:after="0" w:line="240" w:lineRule="auto"/>
        <w:ind w:right="49"/>
        <w:jc w:val="both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s-CO"/>
        </w:rPr>
      </w:pPr>
    </w:p>
    <w:p w14:paraId="48AFF575" w14:textId="77777777" w:rsidR="00D15F61" w:rsidRDefault="00D15F61" w:rsidP="00097DAB">
      <w:pPr>
        <w:spacing w:after="0" w:line="240" w:lineRule="auto"/>
        <w:ind w:right="49"/>
        <w:jc w:val="both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s-CO"/>
        </w:rPr>
      </w:pPr>
    </w:p>
    <w:p w14:paraId="3C5BFCC8" w14:textId="77777777" w:rsidR="00D15F61" w:rsidRDefault="00D15F61" w:rsidP="00097DAB">
      <w:pPr>
        <w:spacing w:after="0" w:line="240" w:lineRule="auto"/>
        <w:ind w:right="49"/>
        <w:jc w:val="both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s-CO"/>
        </w:rPr>
      </w:pPr>
    </w:p>
    <w:p w14:paraId="22D1E5D5" w14:textId="77777777" w:rsidR="00D15F61" w:rsidRDefault="00D15F61" w:rsidP="00097DAB">
      <w:pPr>
        <w:spacing w:after="0" w:line="240" w:lineRule="auto"/>
        <w:ind w:right="49"/>
        <w:jc w:val="both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s-CO"/>
        </w:rPr>
      </w:pPr>
    </w:p>
    <w:p w14:paraId="44FC3078" w14:textId="77777777" w:rsidR="00D15F61" w:rsidRDefault="00D15F61" w:rsidP="00097DAB">
      <w:pPr>
        <w:spacing w:after="0" w:line="240" w:lineRule="auto"/>
        <w:ind w:right="49"/>
        <w:jc w:val="both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s-CO"/>
        </w:rPr>
      </w:pPr>
    </w:p>
    <w:p w14:paraId="3032DE16" w14:textId="77777777" w:rsidR="00D15F61" w:rsidRDefault="00D15F61" w:rsidP="00097DAB">
      <w:pPr>
        <w:spacing w:after="0" w:line="240" w:lineRule="auto"/>
        <w:ind w:right="49"/>
        <w:jc w:val="both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s-CO"/>
        </w:rPr>
      </w:pPr>
    </w:p>
    <w:p w14:paraId="5C61876E" w14:textId="77777777" w:rsidR="00D15F61" w:rsidRDefault="00D15F61" w:rsidP="00097DAB">
      <w:pPr>
        <w:spacing w:after="0" w:line="240" w:lineRule="auto"/>
        <w:ind w:right="49"/>
        <w:jc w:val="both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s-CO"/>
        </w:rPr>
      </w:pPr>
    </w:p>
    <w:p w14:paraId="14390CEB" w14:textId="77777777" w:rsidR="00D15F61" w:rsidRDefault="00D15F61" w:rsidP="00097DAB">
      <w:pPr>
        <w:spacing w:after="0" w:line="240" w:lineRule="auto"/>
        <w:ind w:right="49"/>
        <w:jc w:val="both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s-CO"/>
        </w:rPr>
      </w:pPr>
    </w:p>
    <w:p w14:paraId="0F0E156F" w14:textId="77777777" w:rsidR="00D15F61" w:rsidRDefault="00D15F61" w:rsidP="00097DAB">
      <w:pPr>
        <w:spacing w:after="0" w:line="240" w:lineRule="auto"/>
        <w:ind w:right="49"/>
        <w:jc w:val="both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s-CO"/>
        </w:rPr>
      </w:pPr>
    </w:p>
    <w:p w14:paraId="315FEF63" w14:textId="77777777" w:rsidR="00D15F61" w:rsidRDefault="00D15F61" w:rsidP="00097DAB">
      <w:pPr>
        <w:spacing w:after="0" w:line="240" w:lineRule="auto"/>
        <w:ind w:right="49"/>
        <w:jc w:val="both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s-CO"/>
        </w:rPr>
      </w:pPr>
    </w:p>
    <w:p w14:paraId="78FFAA3F" w14:textId="77777777" w:rsidR="00D15F61" w:rsidRDefault="00D15F61" w:rsidP="00097DAB">
      <w:pPr>
        <w:spacing w:after="0" w:line="240" w:lineRule="auto"/>
        <w:ind w:right="49"/>
        <w:jc w:val="both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s-CO"/>
        </w:rPr>
      </w:pPr>
    </w:p>
    <w:p w14:paraId="5CEE5A1A" w14:textId="77777777" w:rsidR="00D15F61" w:rsidRDefault="00D15F61" w:rsidP="00097DAB">
      <w:pPr>
        <w:spacing w:after="0" w:line="240" w:lineRule="auto"/>
        <w:ind w:right="49"/>
        <w:jc w:val="both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s-CO"/>
        </w:rPr>
      </w:pPr>
    </w:p>
    <w:p w14:paraId="05BE5C6D" w14:textId="77777777" w:rsidR="00D15F61" w:rsidRDefault="00D15F61" w:rsidP="00097DAB">
      <w:pPr>
        <w:spacing w:after="0" w:line="240" w:lineRule="auto"/>
        <w:ind w:right="49"/>
        <w:jc w:val="both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s-CO"/>
        </w:rPr>
      </w:pPr>
    </w:p>
    <w:p w14:paraId="74A4A7F3" w14:textId="77777777" w:rsidR="00D15F61" w:rsidRDefault="00D15F61" w:rsidP="00097DAB">
      <w:pPr>
        <w:spacing w:after="0" w:line="240" w:lineRule="auto"/>
        <w:ind w:right="49"/>
        <w:jc w:val="both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s-CO"/>
        </w:rPr>
      </w:pPr>
    </w:p>
    <w:p w14:paraId="6558B68A" w14:textId="77777777" w:rsidR="00542E0E" w:rsidRDefault="00542E0E" w:rsidP="00097DAB">
      <w:pPr>
        <w:spacing w:after="0" w:line="240" w:lineRule="auto"/>
        <w:ind w:right="49"/>
        <w:jc w:val="both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s-CO"/>
        </w:rPr>
      </w:pPr>
    </w:p>
    <w:p w14:paraId="26D83337" w14:textId="77777777" w:rsidR="005331C1" w:rsidRDefault="005331C1" w:rsidP="00097DAB">
      <w:pPr>
        <w:spacing w:after="0" w:line="240" w:lineRule="auto"/>
        <w:ind w:right="49"/>
        <w:jc w:val="both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s-CO"/>
        </w:rPr>
      </w:pPr>
    </w:p>
    <w:p w14:paraId="3A53D63E" w14:textId="77777777" w:rsidR="005331C1" w:rsidRDefault="005331C1" w:rsidP="00097DAB">
      <w:pPr>
        <w:spacing w:after="0" w:line="240" w:lineRule="auto"/>
        <w:ind w:right="49"/>
        <w:jc w:val="both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s-CO"/>
        </w:rPr>
      </w:pPr>
    </w:p>
    <w:p w14:paraId="1512A9B0" w14:textId="77777777" w:rsidR="005331C1" w:rsidRDefault="005331C1" w:rsidP="00097DAB">
      <w:pPr>
        <w:spacing w:after="0" w:line="240" w:lineRule="auto"/>
        <w:ind w:right="49"/>
        <w:jc w:val="both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s-CO"/>
        </w:rPr>
      </w:pPr>
    </w:p>
    <w:p w14:paraId="2D6CD91D" w14:textId="77777777" w:rsidR="005331C1" w:rsidRDefault="005331C1" w:rsidP="00097DAB">
      <w:pPr>
        <w:spacing w:after="0" w:line="240" w:lineRule="auto"/>
        <w:ind w:right="49"/>
        <w:jc w:val="both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s-CO"/>
        </w:rPr>
      </w:pPr>
    </w:p>
    <w:p w14:paraId="6206BA2D" w14:textId="77777777" w:rsidR="005331C1" w:rsidRDefault="005331C1" w:rsidP="00097DAB">
      <w:pPr>
        <w:spacing w:after="0" w:line="240" w:lineRule="auto"/>
        <w:ind w:right="49"/>
        <w:jc w:val="both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s-CO"/>
        </w:rPr>
      </w:pPr>
    </w:p>
    <w:p w14:paraId="0F49E278" w14:textId="77777777" w:rsidR="00D15F61" w:rsidRPr="00542E0E" w:rsidRDefault="00D15F61" w:rsidP="00487341">
      <w:pPr>
        <w:spacing w:after="0"/>
        <w:ind w:left="567" w:right="615"/>
        <w:jc w:val="both"/>
        <w:rPr>
          <w:rFonts w:ascii="Calibri" w:eastAsia="Montserrat" w:hAnsi="Calibri" w:cs="Calibri"/>
          <w:color w:val="000000" w:themeColor="text1"/>
          <w:sz w:val="20"/>
          <w:szCs w:val="20"/>
        </w:rPr>
      </w:pPr>
    </w:p>
    <w:tbl>
      <w:tblPr>
        <w:tblStyle w:val="Tablaconcuadrcula"/>
        <w:tblW w:w="9356" w:type="dxa"/>
        <w:shd w:val="clear" w:color="auto" w:fill="404040" w:themeFill="text1" w:themeFillTint="BF"/>
        <w:tblLook w:val="04A0" w:firstRow="1" w:lastRow="0" w:firstColumn="1" w:lastColumn="0" w:noHBand="0" w:noVBand="1"/>
      </w:tblPr>
      <w:tblGrid>
        <w:gridCol w:w="9356"/>
      </w:tblGrid>
      <w:tr w:rsidR="00542E0E" w:rsidRPr="00542E0E" w14:paraId="11BA3F5D" w14:textId="77777777" w:rsidTr="007A0C52">
        <w:trPr>
          <w:trHeight w:val="443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2A22BD05" w14:textId="69D65A7B" w:rsidR="00542E0E" w:rsidRPr="00542E0E" w:rsidRDefault="614220C7" w:rsidP="7C16B93E">
            <w:pPr>
              <w:rPr>
                <w:rFonts w:ascii="Calibri" w:eastAsia="Montserrat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7C16B93E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es-CO"/>
              </w:rPr>
              <w:t>Variable</w:t>
            </w:r>
            <w:r w:rsidR="005331C1" w:rsidRPr="7C16B93E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es-CO"/>
              </w:rPr>
              <w:t>s de análisis de la a</w:t>
            </w:r>
            <w:r w:rsidR="00542E0E" w:rsidRPr="7C16B93E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es-CO"/>
              </w:rPr>
              <w:t xml:space="preserve">rquitectura de la </w:t>
            </w:r>
            <w:r w:rsidR="005331C1" w:rsidRPr="7C16B93E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es-CO"/>
              </w:rPr>
              <w:t>s</w:t>
            </w:r>
            <w:r w:rsidR="00542E0E" w:rsidRPr="7C16B93E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es-CO"/>
              </w:rPr>
              <w:t>olución</w:t>
            </w:r>
          </w:p>
        </w:tc>
      </w:tr>
    </w:tbl>
    <w:p w14:paraId="1432C24C" w14:textId="24F8F7B7" w:rsidR="00EB1272" w:rsidRPr="00542E0E" w:rsidRDefault="005331C1" w:rsidP="00EB1272">
      <w:pPr>
        <w:spacing w:before="240" w:after="0"/>
        <w:ind w:right="-1"/>
        <w:jc w:val="both"/>
        <w:rPr>
          <w:rFonts w:ascii="Calibri" w:hAnsi="Calibri" w:cs="Calibri"/>
          <w:color w:val="000000" w:themeColor="text1"/>
        </w:rPr>
      </w:pPr>
      <w:r w:rsidRPr="7C16B93E">
        <w:rPr>
          <w:rFonts w:ascii="Calibri" w:hAnsi="Calibri" w:cs="Calibri"/>
          <w:color w:val="A6A6A6" w:themeColor="background1" w:themeShade="A6"/>
          <w:sz w:val="20"/>
          <w:szCs w:val="20"/>
        </w:rPr>
        <w:t xml:space="preserve">De </w:t>
      </w:r>
      <w:r w:rsidR="00542E0E" w:rsidRPr="7C16B93E">
        <w:rPr>
          <w:rFonts w:ascii="Calibri" w:hAnsi="Calibri" w:cs="Calibri"/>
          <w:color w:val="A6A6A6" w:themeColor="background1" w:themeShade="A6"/>
          <w:sz w:val="20"/>
          <w:szCs w:val="20"/>
        </w:rPr>
        <w:t>l</w:t>
      </w:r>
      <w:r w:rsidR="550E5F50" w:rsidRPr="7C16B93E">
        <w:rPr>
          <w:rFonts w:ascii="Calibri" w:hAnsi="Calibri" w:cs="Calibri"/>
          <w:color w:val="A6A6A6" w:themeColor="background1" w:themeShade="A6"/>
          <w:sz w:val="20"/>
          <w:szCs w:val="20"/>
        </w:rPr>
        <w:t>as siguientes variables</w:t>
      </w:r>
      <w:r w:rsidRPr="7C16B93E">
        <w:rPr>
          <w:rFonts w:ascii="Calibri" w:hAnsi="Calibri" w:cs="Calibri"/>
          <w:color w:val="A6A6A6" w:themeColor="background1" w:themeShade="A6"/>
          <w:sz w:val="20"/>
          <w:szCs w:val="20"/>
        </w:rPr>
        <w:t>, seleccione aquell</w:t>
      </w:r>
      <w:r w:rsidR="455587F1" w:rsidRPr="7C16B93E">
        <w:rPr>
          <w:rFonts w:ascii="Calibri" w:hAnsi="Calibri" w:cs="Calibri"/>
          <w:color w:val="A6A6A6" w:themeColor="background1" w:themeShade="A6"/>
          <w:sz w:val="20"/>
          <w:szCs w:val="20"/>
        </w:rPr>
        <w:t>a</w:t>
      </w:r>
      <w:r w:rsidRPr="7C16B93E">
        <w:rPr>
          <w:rFonts w:ascii="Calibri" w:hAnsi="Calibri" w:cs="Calibri"/>
          <w:color w:val="A6A6A6" w:themeColor="background1" w:themeShade="A6"/>
          <w:sz w:val="20"/>
          <w:szCs w:val="20"/>
        </w:rPr>
        <w:t xml:space="preserve">s </w:t>
      </w:r>
      <w:r w:rsidR="4BFDA86E" w:rsidRPr="7C16B93E">
        <w:rPr>
          <w:rFonts w:ascii="Calibri" w:hAnsi="Calibri" w:cs="Calibri"/>
          <w:color w:val="A6A6A6" w:themeColor="background1" w:themeShade="A6"/>
          <w:sz w:val="20"/>
          <w:szCs w:val="20"/>
        </w:rPr>
        <w:t xml:space="preserve">con las que </w:t>
      </w:r>
      <w:r w:rsidRPr="7C16B93E">
        <w:rPr>
          <w:rFonts w:ascii="Calibri" w:hAnsi="Calibri" w:cs="Calibri"/>
          <w:color w:val="A6A6A6" w:themeColor="background1" w:themeShade="A6"/>
          <w:sz w:val="20"/>
          <w:szCs w:val="20"/>
        </w:rPr>
        <w:t xml:space="preserve">su solución cumple, y </w:t>
      </w:r>
      <w:r w:rsidR="00542E0E" w:rsidRPr="7C16B93E">
        <w:rPr>
          <w:rFonts w:ascii="Calibri" w:hAnsi="Calibri" w:cs="Calibri"/>
          <w:color w:val="A6A6A6" w:themeColor="background1" w:themeShade="A6"/>
          <w:sz w:val="20"/>
          <w:szCs w:val="20"/>
        </w:rPr>
        <w:t>explique cómo y por qué.</w:t>
      </w:r>
      <w:r w:rsidR="00EB1272" w:rsidRPr="00EB1272">
        <w:rPr>
          <w:rFonts w:ascii="Calibri" w:hAnsi="Calibri" w:cs="Calibri"/>
          <w:color w:val="A6A6A6" w:themeColor="background1" w:themeShade="A6"/>
          <w:sz w:val="20"/>
          <w:szCs w:val="20"/>
        </w:rPr>
        <w:t xml:space="preserve"> La argumentación expuesta en cada uno de los puntos debe ser clara</w:t>
      </w:r>
      <w:r w:rsidR="00EB1272">
        <w:rPr>
          <w:rFonts w:ascii="Calibri" w:hAnsi="Calibri" w:cs="Calibri"/>
          <w:color w:val="A6A6A6" w:themeColor="background1" w:themeShade="A6"/>
          <w:sz w:val="20"/>
          <w:szCs w:val="20"/>
        </w:rPr>
        <w:t xml:space="preserve"> y</w:t>
      </w:r>
      <w:r w:rsidR="00EB1272" w:rsidRPr="00EB1272">
        <w:rPr>
          <w:rFonts w:ascii="Calibri" w:hAnsi="Calibri" w:cs="Calibri"/>
          <w:color w:val="A6A6A6" w:themeColor="background1" w:themeShade="A6"/>
          <w:sz w:val="20"/>
          <w:szCs w:val="20"/>
        </w:rPr>
        <w:t xml:space="preserve"> </w:t>
      </w:r>
      <w:r w:rsidR="00EB1272" w:rsidRPr="00EB1272">
        <w:rPr>
          <w:rFonts w:ascii="Calibri" w:hAnsi="Calibri" w:cs="Calibri"/>
          <w:color w:val="A6A6A6" w:themeColor="background1" w:themeShade="A6"/>
          <w:sz w:val="20"/>
          <w:szCs w:val="20"/>
        </w:rPr>
        <w:t xml:space="preserve">coherente de acuerdo con </w:t>
      </w:r>
      <w:r w:rsidR="00FF182F">
        <w:rPr>
          <w:rFonts w:ascii="Calibri" w:hAnsi="Calibri" w:cs="Calibri"/>
          <w:color w:val="A6A6A6" w:themeColor="background1" w:themeShade="A6"/>
          <w:sz w:val="20"/>
          <w:szCs w:val="20"/>
        </w:rPr>
        <w:t>la arquitectura presentada</w:t>
      </w:r>
      <w:r w:rsidR="00EB1272" w:rsidRPr="00EB1272">
        <w:rPr>
          <w:rFonts w:ascii="Calibri" w:hAnsi="Calibri" w:cs="Calibri"/>
          <w:color w:val="A6A6A6" w:themeColor="background1" w:themeShade="A6"/>
          <w:sz w:val="20"/>
          <w:szCs w:val="20"/>
        </w:rPr>
        <w:t>.</w:t>
      </w:r>
    </w:p>
    <w:p w14:paraId="2D259FD7" w14:textId="77777777" w:rsidR="005331C1" w:rsidRPr="005331C1" w:rsidRDefault="005331C1" w:rsidP="005331C1">
      <w:pPr>
        <w:spacing w:after="0"/>
        <w:ind w:right="-1"/>
        <w:jc w:val="both"/>
        <w:rPr>
          <w:rFonts w:ascii="Calibri" w:hAnsi="Calibri" w:cs="Calibri"/>
          <w:color w:val="A6A6A6" w:themeColor="background1" w:themeShade="A6"/>
          <w:sz w:val="20"/>
          <w:szCs w:val="20"/>
        </w:rPr>
      </w:pPr>
    </w:p>
    <w:p w14:paraId="5389B74D" w14:textId="77777777" w:rsidR="00542E0E" w:rsidRPr="00542E0E" w:rsidRDefault="00542E0E" w:rsidP="00542E0E">
      <w:pPr>
        <w:spacing w:after="0" w:line="360" w:lineRule="auto"/>
        <w:ind w:left="284" w:right="424"/>
        <w:jc w:val="both"/>
        <w:rPr>
          <w:rFonts w:ascii="Calibri" w:eastAsia="Montserrat" w:hAnsi="Calibri" w:cs="Calibri"/>
          <w:color w:val="000000" w:themeColor="text1"/>
          <w:sz w:val="20"/>
          <w:szCs w:val="20"/>
        </w:rPr>
      </w:pPr>
      <w:r w:rsidRPr="00542E0E">
        <w:rPr>
          <w:rFonts w:ascii="Calibri" w:eastAsia="Montserrat" w:hAnsi="Calibri" w:cs="Calibri"/>
          <w:b/>
          <w:bCs/>
          <w:color w:val="000000" w:themeColor="text1"/>
        </w:rPr>
        <w:t>[   ]</w:t>
      </w:r>
      <w:r w:rsidRPr="00542E0E">
        <w:rPr>
          <w:rFonts w:ascii="Calibri" w:eastAsia="Montserrat" w:hAnsi="Calibri" w:cs="Calibri"/>
          <w:color w:val="000000" w:themeColor="text1"/>
          <w:sz w:val="20"/>
          <w:szCs w:val="20"/>
        </w:rPr>
        <w:t xml:space="preserve">  </w:t>
      </w:r>
      <w:r w:rsidRPr="00542E0E">
        <w:rPr>
          <w:rFonts w:ascii="Calibri" w:eastAsia="Times New Roman" w:hAnsi="Calibri" w:cs="Calibri"/>
          <w:b/>
          <w:bCs/>
          <w:color w:val="000000" w:themeColor="text1"/>
          <w:lang w:eastAsia="es-CO"/>
        </w:rPr>
        <w:t>Independencia tecnológica</w:t>
      </w:r>
    </w:p>
    <w:p w14:paraId="6549F450" w14:textId="77777777" w:rsidR="00542E0E" w:rsidRPr="00542E0E" w:rsidRDefault="00542E0E" w:rsidP="00542E0E">
      <w:pPr>
        <w:pStyle w:val="Textoindependiente"/>
        <w:spacing w:before="11" w:line="249" w:lineRule="auto"/>
        <w:ind w:left="284" w:right="424"/>
        <w:jc w:val="both"/>
        <w:rPr>
          <w:rFonts w:ascii="Calibri" w:eastAsia="Montserrat" w:hAnsi="Calibri" w:cs="Calibri"/>
          <w:color w:val="000000" w:themeColor="text1"/>
          <w:sz w:val="20"/>
          <w:szCs w:val="20"/>
          <w:lang w:val="es-CO"/>
        </w:rPr>
      </w:pPr>
      <w:r w:rsidRPr="00542E0E">
        <w:rPr>
          <w:rFonts w:ascii="Calibri" w:eastAsia="Montserrat" w:hAnsi="Calibri" w:cs="Calibri"/>
          <w:color w:val="000000" w:themeColor="text1"/>
          <w:sz w:val="20"/>
          <w:szCs w:val="20"/>
          <w:lang w:val="es-CO"/>
        </w:rPr>
        <w:t>Es la condición de los sistemas que, si bien importan recursos externos, en caso de fuerza mayor podrían prescindir de ellos sin afectar su propia estructura y funcionamiento.</w:t>
      </w:r>
    </w:p>
    <w:p w14:paraId="612E9E1E" w14:textId="34E6F2AE" w:rsidR="00542E0E" w:rsidRPr="00542E0E" w:rsidRDefault="00542E0E" w:rsidP="00AB0199">
      <w:pPr>
        <w:pStyle w:val="NormalWeb"/>
        <w:spacing w:before="0" w:beforeAutospacing="0" w:after="0" w:afterAutospacing="0" w:line="276" w:lineRule="auto"/>
        <w:ind w:left="284" w:right="424"/>
        <w:jc w:val="both"/>
        <w:rPr>
          <w:rFonts w:ascii="Calibri" w:eastAsia="Montserrat" w:hAnsi="Calibri" w:cs="Calibri"/>
          <w:color w:val="000000" w:themeColor="text1"/>
          <w:sz w:val="20"/>
          <w:szCs w:val="20"/>
          <w:lang w:eastAsia="en-US"/>
        </w:rPr>
      </w:pPr>
      <w:r w:rsidRPr="00542E0E">
        <w:rPr>
          <w:rFonts w:ascii="Calibri" w:eastAsia="Montserrat" w:hAnsi="Calibri" w:cs="Calibri"/>
          <w:color w:val="000000" w:themeColor="text1"/>
          <w:sz w:val="20"/>
          <w:szCs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5F61">
        <w:rPr>
          <w:rFonts w:ascii="Calibri" w:eastAsia="Montserrat" w:hAnsi="Calibri" w:cs="Calibri"/>
          <w:color w:val="000000" w:themeColor="text1"/>
          <w:sz w:val="20"/>
          <w:szCs w:val="20"/>
          <w:lang w:eastAsia="en-US"/>
        </w:rPr>
        <w:t>______</w:t>
      </w:r>
      <w:r w:rsidRPr="00542E0E">
        <w:rPr>
          <w:rFonts w:ascii="Calibri" w:eastAsia="Montserrat" w:hAnsi="Calibri" w:cs="Calibri"/>
          <w:color w:val="000000" w:themeColor="text1"/>
          <w:sz w:val="20"/>
          <w:szCs w:val="20"/>
          <w:lang w:eastAsia="en-US"/>
        </w:rPr>
        <w:t>____</w:t>
      </w:r>
    </w:p>
    <w:p w14:paraId="5474C4CE" w14:textId="77777777" w:rsidR="00542E0E" w:rsidRPr="00542E0E" w:rsidRDefault="00542E0E" w:rsidP="00542E0E">
      <w:pPr>
        <w:spacing w:after="0" w:line="360" w:lineRule="auto"/>
        <w:ind w:left="284" w:right="424"/>
        <w:jc w:val="both"/>
        <w:rPr>
          <w:rFonts w:ascii="Calibri" w:eastAsia="Montserrat" w:hAnsi="Calibri" w:cs="Calibri"/>
          <w:b/>
          <w:bCs/>
          <w:color w:val="000000" w:themeColor="text1"/>
        </w:rPr>
      </w:pPr>
    </w:p>
    <w:p w14:paraId="1EAEFFDC" w14:textId="77777777" w:rsidR="00542E0E" w:rsidRPr="00542E0E" w:rsidRDefault="00542E0E" w:rsidP="00542E0E">
      <w:pPr>
        <w:spacing w:after="0" w:line="360" w:lineRule="auto"/>
        <w:ind w:left="284" w:right="424"/>
        <w:jc w:val="both"/>
        <w:rPr>
          <w:rFonts w:ascii="Calibri" w:eastAsia="Times New Roman" w:hAnsi="Calibri" w:cs="Calibri"/>
          <w:b/>
          <w:bCs/>
          <w:color w:val="000000" w:themeColor="text1"/>
          <w:lang w:eastAsia="es-CO"/>
        </w:rPr>
      </w:pPr>
      <w:r w:rsidRPr="00542E0E">
        <w:rPr>
          <w:rFonts w:ascii="Calibri" w:eastAsia="Montserrat" w:hAnsi="Calibri" w:cs="Calibri"/>
          <w:b/>
          <w:bCs/>
          <w:color w:val="000000" w:themeColor="text1"/>
        </w:rPr>
        <w:t>[   ]</w:t>
      </w:r>
      <w:r w:rsidRPr="00542E0E">
        <w:rPr>
          <w:rFonts w:ascii="Calibri" w:eastAsia="Montserrat" w:hAnsi="Calibri" w:cs="Calibri"/>
          <w:color w:val="000000" w:themeColor="text1"/>
          <w:sz w:val="20"/>
          <w:szCs w:val="20"/>
        </w:rPr>
        <w:t xml:space="preserve">  </w:t>
      </w:r>
      <w:r w:rsidRPr="00542E0E">
        <w:rPr>
          <w:rFonts w:ascii="Calibri" w:eastAsia="Times New Roman" w:hAnsi="Calibri" w:cs="Calibri"/>
          <w:b/>
          <w:bCs/>
          <w:color w:val="000000" w:themeColor="text1"/>
          <w:lang w:eastAsia="es-CO"/>
        </w:rPr>
        <w:t>Escalabilidad</w:t>
      </w:r>
    </w:p>
    <w:p w14:paraId="3A9A596A" w14:textId="77777777" w:rsidR="00542E0E" w:rsidRPr="00542E0E" w:rsidRDefault="00542E0E" w:rsidP="00542E0E">
      <w:pPr>
        <w:spacing w:after="0" w:line="240" w:lineRule="auto"/>
        <w:ind w:left="284" w:right="424"/>
        <w:jc w:val="both"/>
        <w:rPr>
          <w:rFonts w:ascii="Calibri" w:eastAsia="Montserrat" w:hAnsi="Calibri" w:cs="Calibri"/>
          <w:color w:val="000000" w:themeColor="text1"/>
          <w:sz w:val="20"/>
          <w:szCs w:val="20"/>
        </w:rPr>
      </w:pPr>
      <w:r w:rsidRPr="00542E0E">
        <w:rPr>
          <w:rFonts w:ascii="Calibri" w:eastAsia="Montserrat" w:hAnsi="Calibri" w:cs="Calibri"/>
          <w:color w:val="000000" w:themeColor="text1"/>
          <w:sz w:val="20"/>
          <w:szCs w:val="20"/>
        </w:rPr>
        <w:t xml:space="preserve">Se entiende como la capacidad de adaptación y rendimiento de un sistema para dar respuesta a una necesidad de incremento de los factores de entrada de la solución. Arquitectura con capacidad de crecer de forma simple y eficiente.  </w:t>
      </w:r>
    </w:p>
    <w:p w14:paraId="56FD23CA" w14:textId="77777777" w:rsidR="00D15F61" w:rsidRPr="00542E0E" w:rsidRDefault="00D15F61" w:rsidP="00AB0199">
      <w:pPr>
        <w:pStyle w:val="NormalWeb"/>
        <w:spacing w:before="0" w:beforeAutospacing="0" w:after="0" w:afterAutospacing="0" w:line="276" w:lineRule="auto"/>
        <w:ind w:left="284" w:right="424"/>
        <w:jc w:val="both"/>
        <w:rPr>
          <w:rFonts w:ascii="Calibri" w:eastAsia="Montserrat" w:hAnsi="Calibri" w:cs="Calibri"/>
          <w:color w:val="000000" w:themeColor="text1"/>
          <w:sz w:val="20"/>
          <w:szCs w:val="20"/>
          <w:lang w:eastAsia="en-US"/>
        </w:rPr>
      </w:pPr>
      <w:r w:rsidRPr="00542E0E">
        <w:rPr>
          <w:rFonts w:ascii="Calibri" w:eastAsia="Montserrat" w:hAnsi="Calibri" w:cs="Calibri"/>
          <w:color w:val="000000" w:themeColor="text1"/>
          <w:sz w:val="20"/>
          <w:szCs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Montserrat" w:hAnsi="Calibri" w:cs="Calibri"/>
          <w:color w:val="000000" w:themeColor="text1"/>
          <w:sz w:val="20"/>
          <w:szCs w:val="20"/>
          <w:lang w:eastAsia="en-US"/>
        </w:rPr>
        <w:t>______</w:t>
      </w:r>
      <w:r w:rsidRPr="00542E0E">
        <w:rPr>
          <w:rFonts w:ascii="Calibri" w:eastAsia="Montserrat" w:hAnsi="Calibri" w:cs="Calibri"/>
          <w:color w:val="000000" w:themeColor="text1"/>
          <w:sz w:val="20"/>
          <w:szCs w:val="20"/>
          <w:lang w:eastAsia="en-US"/>
        </w:rPr>
        <w:t>____</w:t>
      </w:r>
    </w:p>
    <w:p w14:paraId="688836B6" w14:textId="77777777" w:rsidR="00AB0199" w:rsidRPr="007A0C52" w:rsidRDefault="00AB0199" w:rsidP="00542E0E">
      <w:pPr>
        <w:spacing w:after="0" w:line="360" w:lineRule="auto"/>
        <w:ind w:left="284" w:right="424"/>
        <w:jc w:val="both"/>
        <w:rPr>
          <w:rFonts w:ascii="Calibri" w:eastAsia="Montserrat" w:hAnsi="Calibri" w:cs="Calibri"/>
          <w:color w:val="000000" w:themeColor="text1"/>
        </w:rPr>
      </w:pPr>
    </w:p>
    <w:p w14:paraId="6BF50536" w14:textId="34ECCD4B" w:rsidR="00542E0E" w:rsidRPr="00542E0E" w:rsidRDefault="00542E0E" w:rsidP="00542E0E">
      <w:pPr>
        <w:spacing w:after="0" w:line="360" w:lineRule="auto"/>
        <w:ind w:left="284" w:right="424"/>
        <w:jc w:val="both"/>
        <w:rPr>
          <w:rFonts w:ascii="Calibri" w:eastAsia="Times New Roman" w:hAnsi="Calibri" w:cs="Calibri"/>
          <w:b/>
          <w:bCs/>
          <w:color w:val="000000" w:themeColor="text1"/>
          <w:lang w:eastAsia="es-CO"/>
        </w:rPr>
      </w:pPr>
      <w:r w:rsidRPr="00542E0E">
        <w:rPr>
          <w:rFonts w:ascii="Calibri" w:eastAsia="Montserrat" w:hAnsi="Calibri" w:cs="Calibri"/>
          <w:b/>
          <w:bCs/>
          <w:color w:val="000000" w:themeColor="text1"/>
        </w:rPr>
        <w:t>[   ]</w:t>
      </w:r>
      <w:r w:rsidRPr="00542E0E">
        <w:rPr>
          <w:rFonts w:ascii="Calibri" w:eastAsia="Montserrat" w:hAnsi="Calibri" w:cs="Calibri"/>
          <w:color w:val="000000" w:themeColor="text1"/>
          <w:sz w:val="20"/>
          <w:szCs w:val="20"/>
        </w:rPr>
        <w:t xml:space="preserve">  </w:t>
      </w:r>
      <w:r w:rsidRPr="00542E0E">
        <w:rPr>
          <w:rFonts w:ascii="Calibri" w:eastAsia="Times New Roman" w:hAnsi="Calibri" w:cs="Calibri"/>
          <w:b/>
          <w:bCs/>
          <w:color w:val="000000" w:themeColor="text1"/>
          <w:lang w:eastAsia="es-CO"/>
        </w:rPr>
        <w:t>Seguridad informática</w:t>
      </w:r>
    </w:p>
    <w:p w14:paraId="747FE6FC" w14:textId="77777777" w:rsidR="00542E0E" w:rsidRPr="00542E0E" w:rsidRDefault="00542E0E" w:rsidP="00542E0E">
      <w:pPr>
        <w:pStyle w:val="Textoindependiente"/>
        <w:spacing w:before="7"/>
        <w:ind w:left="284" w:right="424"/>
        <w:jc w:val="both"/>
        <w:rPr>
          <w:rFonts w:ascii="Calibri" w:eastAsia="Montserrat" w:hAnsi="Calibri" w:cs="Calibri"/>
          <w:color w:val="000000" w:themeColor="text1"/>
          <w:sz w:val="20"/>
          <w:szCs w:val="20"/>
          <w:lang w:val="es-CO"/>
        </w:rPr>
      </w:pPr>
      <w:r w:rsidRPr="00542E0E">
        <w:rPr>
          <w:rFonts w:ascii="Calibri" w:eastAsia="Montserrat" w:hAnsi="Calibri" w:cs="Calibri"/>
          <w:color w:val="000000" w:themeColor="text1"/>
          <w:sz w:val="20"/>
          <w:szCs w:val="20"/>
          <w:lang w:val="es-CO"/>
        </w:rPr>
        <w:t>Cualquier medida que impida la ejecución de operaciones no autorizadas sobre un sistema o red informática cuyos efectos puedan conllevar daños sobre la información, equipo o software. (Gómez, 2006).</w:t>
      </w:r>
    </w:p>
    <w:p w14:paraId="6FE8314C" w14:textId="77777777" w:rsidR="00AB0199" w:rsidRDefault="00AB0199" w:rsidP="00AB0199">
      <w:pPr>
        <w:pStyle w:val="NormalWeb"/>
        <w:spacing w:before="0" w:beforeAutospacing="0" w:after="0" w:afterAutospacing="0" w:line="276" w:lineRule="auto"/>
        <w:ind w:left="284" w:right="424"/>
        <w:jc w:val="both"/>
        <w:rPr>
          <w:rFonts w:ascii="Calibri" w:eastAsia="Montserrat" w:hAnsi="Calibri" w:cs="Calibri"/>
          <w:color w:val="000000" w:themeColor="text1"/>
          <w:sz w:val="20"/>
          <w:szCs w:val="20"/>
          <w:lang w:eastAsia="en-US"/>
        </w:rPr>
      </w:pPr>
      <w:r w:rsidRPr="00542E0E">
        <w:rPr>
          <w:rFonts w:ascii="Calibri" w:eastAsia="Montserrat" w:hAnsi="Calibri" w:cs="Calibri"/>
          <w:color w:val="000000" w:themeColor="text1"/>
          <w:sz w:val="20"/>
          <w:szCs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Montserrat" w:hAnsi="Calibri" w:cs="Calibri"/>
          <w:color w:val="000000" w:themeColor="text1"/>
          <w:sz w:val="20"/>
          <w:szCs w:val="20"/>
          <w:lang w:eastAsia="en-US"/>
        </w:rPr>
        <w:t>______</w:t>
      </w:r>
      <w:r w:rsidRPr="00542E0E">
        <w:rPr>
          <w:rFonts w:ascii="Calibri" w:eastAsia="Montserrat" w:hAnsi="Calibri" w:cs="Calibri"/>
          <w:color w:val="000000" w:themeColor="text1"/>
          <w:sz w:val="20"/>
          <w:szCs w:val="20"/>
          <w:lang w:eastAsia="en-US"/>
        </w:rPr>
        <w:t>____</w:t>
      </w:r>
    </w:p>
    <w:p w14:paraId="07CC812D" w14:textId="77777777" w:rsidR="00D15F61" w:rsidRPr="007A0C52" w:rsidRDefault="00D15F61" w:rsidP="007A0C52">
      <w:pPr>
        <w:spacing w:after="0" w:line="360" w:lineRule="auto"/>
        <w:ind w:right="424" w:firstLine="708"/>
        <w:jc w:val="both"/>
        <w:rPr>
          <w:rFonts w:ascii="Calibri" w:eastAsia="Times New Roman" w:hAnsi="Calibri" w:cs="Calibri"/>
          <w:b/>
          <w:bCs/>
          <w:color w:val="000000" w:themeColor="text1"/>
          <w:lang w:eastAsia="es-CO"/>
        </w:rPr>
      </w:pPr>
    </w:p>
    <w:p w14:paraId="02261F16" w14:textId="35C90D63" w:rsidR="00542E0E" w:rsidRPr="00542E0E" w:rsidRDefault="00542E0E" w:rsidP="00542E0E">
      <w:pPr>
        <w:spacing w:after="0" w:line="360" w:lineRule="auto"/>
        <w:ind w:left="284" w:right="424"/>
        <w:jc w:val="both"/>
        <w:rPr>
          <w:rFonts w:ascii="Calibri" w:eastAsia="Montserrat" w:hAnsi="Calibri" w:cs="Calibri"/>
          <w:color w:val="000000" w:themeColor="text1"/>
        </w:rPr>
      </w:pPr>
      <w:r w:rsidRPr="00542E0E">
        <w:rPr>
          <w:rFonts w:ascii="Calibri" w:eastAsia="Montserrat" w:hAnsi="Calibri" w:cs="Calibri"/>
          <w:b/>
          <w:bCs/>
          <w:color w:val="000000" w:themeColor="text1"/>
        </w:rPr>
        <w:t>[   ]</w:t>
      </w:r>
      <w:r w:rsidRPr="00542E0E">
        <w:rPr>
          <w:rFonts w:ascii="Calibri" w:eastAsia="Montserrat" w:hAnsi="Calibri" w:cs="Calibri"/>
          <w:color w:val="000000" w:themeColor="text1"/>
          <w:sz w:val="20"/>
          <w:szCs w:val="20"/>
        </w:rPr>
        <w:t xml:space="preserve">  </w:t>
      </w:r>
      <w:r w:rsidRPr="00542E0E">
        <w:rPr>
          <w:rFonts w:ascii="Calibri" w:eastAsia="Times New Roman" w:hAnsi="Calibri" w:cs="Calibri"/>
          <w:b/>
          <w:bCs/>
          <w:color w:val="000000" w:themeColor="text1"/>
          <w:lang w:eastAsia="es-CO"/>
        </w:rPr>
        <w:t>Seguridad de la información</w:t>
      </w:r>
    </w:p>
    <w:p w14:paraId="0B834C70" w14:textId="77777777" w:rsidR="00542E0E" w:rsidRPr="00542E0E" w:rsidRDefault="00542E0E" w:rsidP="00A13BD6">
      <w:pPr>
        <w:spacing w:after="0" w:line="240" w:lineRule="auto"/>
        <w:ind w:left="284" w:right="424"/>
        <w:jc w:val="both"/>
        <w:rPr>
          <w:rFonts w:ascii="Calibri" w:eastAsia="Montserrat" w:hAnsi="Calibri" w:cs="Calibri"/>
          <w:color w:val="000000" w:themeColor="text1"/>
          <w:sz w:val="20"/>
          <w:szCs w:val="20"/>
        </w:rPr>
      </w:pPr>
      <w:r w:rsidRPr="00542E0E">
        <w:rPr>
          <w:rFonts w:ascii="Calibri" w:eastAsia="Montserrat" w:hAnsi="Calibri" w:cs="Calibri"/>
          <w:color w:val="000000" w:themeColor="text1"/>
          <w:sz w:val="20"/>
          <w:szCs w:val="20"/>
        </w:rPr>
        <w:t>Reglas y técnicas que se apliquen para mantener la información segura. Debe garantizar la confidencialidad, la cual garantiza que la información sólo sea accesible para las personas autorizadas a tener acceso. Así mismo a integridad salvaguarda la exactitud y la exhaustividad de la información y los métodos de tratamiento. Norma ISO/IEC 27001</w:t>
      </w:r>
    </w:p>
    <w:p w14:paraId="57026E1E" w14:textId="36989BEB" w:rsidR="00173D83" w:rsidRDefault="00D15F61" w:rsidP="7C16B93E">
      <w:pPr>
        <w:pStyle w:val="NormalWeb"/>
        <w:spacing w:before="240" w:beforeAutospacing="0" w:after="0" w:afterAutospacing="0" w:line="276" w:lineRule="auto"/>
        <w:ind w:left="284" w:right="424"/>
        <w:jc w:val="both"/>
        <w:rPr>
          <w:rFonts w:ascii="Calibri" w:eastAsia="Montserrat" w:hAnsi="Calibri" w:cs="Calibri"/>
          <w:color w:val="000000" w:themeColor="text1"/>
          <w:sz w:val="20"/>
          <w:szCs w:val="20"/>
          <w:lang w:eastAsia="en-US"/>
        </w:rPr>
      </w:pPr>
      <w:r w:rsidRPr="7C16B93E">
        <w:rPr>
          <w:rFonts w:ascii="Calibri" w:eastAsia="Montserrat" w:hAnsi="Calibri" w:cs="Calibri"/>
          <w:color w:val="000000" w:themeColor="text1"/>
          <w:sz w:val="20"/>
          <w:szCs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FEAF6C" w14:textId="77777777" w:rsidR="007A0C52" w:rsidRDefault="007A0C52" w:rsidP="00542E0E">
      <w:pPr>
        <w:pStyle w:val="NormalWeb"/>
        <w:spacing w:before="0" w:beforeAutospacing="0" w:after="0" w:afterAutospacing="0" w:line="360" w:lineRule="auto"/>
        <w:ind w:left="284" w:right="424"/>
        <w:jc w:val="both"/>
        <w:rPr>
          <w:rFonts w:ascii="Calibri" w:eastAsia="Montserrat" w:hAnsi="Calibri" w:cs="Calibri"/>
          <w:b/>
          <w:bCs/>
          <w:color w:val="000000" w:themeColor="text1"/>
          <w:sz w:val="22"/>
          <w:szCs w:val="22"/>
        </w:rPr>
      </w:pPr>
    </w:p>
    <w:p w14:paraId="3EAB0F32" w14:textId="04930A4C" w:rsidR="00542E0E" w:rsidRPr="00542E0E" w:rsidRDefault="00542E0E" w:rsidP="00542E0E">
      <w:pPr>
        <w:pStyle w:val="NormalWeb"/>
        <w:spacing w:before="0" w:beforeAutospacing="0" w:after="0" w:afterAutospacing="0" w:line="360" w:lineRule="auto"/>
        <w:ind w:left="284" w:right="424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542E0E">
        <w:rPr>
          <w:rFonts w:ascii="Calibri" w:eastAsia="Montserrat" w:hAnsi="Calibri" w:cs="Calibri"/>
          <w:b/>
          <w:bCs/>
          <w:color w:val="000000" w:themeColor="text1"/>
          <w:sz w:val="22"/>
          <w:szCs w:val="22"/>
        </w:rPr>
        <w:t>[   ]</w:t>
      </w:r>
      <w:r w:rsidRPr="00542E0E">
        <w:rPr>
          <w:rFonts w:ascii="Calibri" w:eastAsia="Montserrat" w:hAnsi="Calibri" w:cs="Calibri"/>
          <w:color w:val="000000" w:themeColor="text1"/>
          <w:sz w:val="20"/>
          <w:szCs w:val="20"/>
        </w:rPr>
        <w:t xml:space="preserve">  </w:t>
      </w:r>
      <w:r w:rsidRPr="00542E0E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Soporte, mantenimiento y actualización </w:t>
      </w:r>
    </w:p>
    <w:p w14:paraId="4372D9FE" w14:textId="77777777" w:rsidR="00542E0E" w:rsidRPr="00542E0E" w:rsidRDefault="00542E0E" w:rsidP="005E794C">
      <w:pPr>
        <w:pStyle w:val="NormalWeb"/>
        <w:spacing w:before="0" w:beforeAutospacing="0" w:after="0" w:afterAutospacing="0"/>
        <w:ind w:left="284" w:right="424"/>
        <w:jc w:val="both"/>
        <w:rPr>
          <w:rFonts w:ascii="Calibri" w:eastAsia="Montserrat" w:hAnsi="Calibri" w:cs="Calibri"/>
          <w:color w:val="000000" w:themeColor="text1"/>
          <w:sz w:val="20"/>
          <w:szCs w:val="20"/>
          <w:lang w:eastAsia="en-US"/>
        </w:rPr>
      </w:pPr>
      <w:r w:rsidRPr="00542E0E">
        <w:rPr>
          <w:rFonts w:ascii="Calibri" w:eastAsia="Montserrat" w:hAnsi="Calibri" w:cs="Calibri"/>
          <w:color w:val="000000" w:themeColor="text1"/>
          <w:sz w:val="20"/>
          <w:szCs w:val="20"/>
          <w:lang w:eastAsia="en-US"/>
        </w:rPr>
        <w:t xml:space="preserve">Acciones y recursos necesarios para garantizar soporte, mantenimiento y actualización </w:t>
      </w:r>
      <w:proofErr w:type="spellStart"/>
      <w:r w:rsidRPr="00542E0E">
        <w:rPr>
          <w:rFonts w:ascii="Calibri" w:eastAsia="Montserrat" w:hAnsi="Calibri" w:cs="Calibri"/>
          <w:color w:val="000000" w:themeColor="text1"/>
          <w:sz w:val="20"/>
          <w:szCs w:val="20"/>
          <w:lang w:eastAsia="en-US"/>
        </w:rPr>
        <w:t>post-implementación</w:t>
      </w:r>
      <w:proofErr w:type="spellEnd"/>
      <w:r w:rsidRPr="00542E0E">
        <w:rPr>
          <w:rFonts w:ascii="Calibri" w:eastAsia="Montserrat" w:hAnsi="Calibri" w:cs="Calibri"/>
          <w:color w:val="000000" w:themeColor="text1"/>
          <w:sz w:val="20"/>
          <w:szCs w:val="20"/>
          <w:lang w:eastAsia="en-US"/>
        </w:rPr>
        <w:t xml:space="preserve"> que permita la correcta operación del sistema en el tiempo.  </w:t>
      </w:r>
    </w:p>
    <w:p w14:paraId="2278E899" w14:textId="77777777" w:rsidR="00D15F61" w:rsidRDefault="00D15F61" w:rsidP="00AB0199">
      <w:pPr>
        <w:pStyle w:val="NormalWeb"/>
        <w:spacing w:before="0" w:beforeAutospacing="0" w:after="0" w:afterAutospacing="0" w:line="276" w:lineRule="auto"/>
        <w:ind w:left="284" w:right="424"/>
        <w:jc w:val="both"/>
        <w:rPr>
          <w:rFonts w:ascii="Calibri" w:eastAsia="Montserrat" w:hAnsi="Calibri" w:cs="Calibri"/>
          <w:color w:val="000000" w:themeColor="text1"/>
          <w:sz w:val="20"/>
          <w:szCs w:val="20"/>
          <w:lang w:eastAsia="en-US"/>
        </w:rPr>
      </w:pPr>
      <w:r w:rsidRPr="00542E0E">
        <w:rPr>
          <w:rFonts w:ascii="Calibri" w:eastAsia="Montserrat" w:hAnsi="Calibri" w:cs="Calibri"/>
          <w:color w:val="000000" w:themeColor="text1"/>
          <w:sz w:val="20"/>
          <w:szCs w:val="20"/>
          <w:lang w:eastAsia="en-U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Montserrat" w:hAnsi="Calibri" w:cs="Calibri"/>
          <w:color w:val="000000" w:themeColor="text1"/>
          <w:sz w:val="20"/>
          <w:szCs w:val="20"/>
          <w:lang w:eastAsia="en-US"/>
        </w:rPr>
        <w:t>______</w:t>
      </w:r>
      <w:r w:rsidRPr="00542E0E">
        <w:rPr>
          <w:rFonts w:ascii="Calibri" w:eastAsia="Montserrat" w:hAnsi="Calibri" w:cs="Calibri"/>
          <w:color w:val="000000" w:themeColor="text1"/>
          <w:sz w:val="20"/>
          <w:szCs w:val="20"/>
          <w:lang w:eastAsia="en-US"/>
        </w:rPr>
        <w:t>____</w:t>
      </w:r>
    </w:p>
    <w:p w14:paraId="76A66604" w14:textId="77777777" w:rsidR="00AB0199" w:rsidRPr="00542E0E" w:rsidRDefault="00AB0199" w:rsidP="00AB0199">
      <w:pPr>
        <w:pStyle w:val="NormalWeb"/>
        <w:spacing w:before="0" w:beforeAutospacing="0" w:after="0" w:afterAutospacing="0" w:line="360" w:lineRule="auto"/>
        <w:ind w:left="284" w:right="424"/>
        <w:jc w:val="both"/>
        <w:rPr>
          <w:rFonts w:ascii="Calibri" w:eastAsia="Montserrat" w:hAnsi="Calibri" w:cs="Calibri"/>
          <w:color w:val="000000" w:themeColor="text1"/>
          <w:sz w:val="20"/>
          <w:szCs w:val="20"/>
          <w:lang w:eastAsia="en-US"/>
        </w:rPr>
      </w:pPr>
    </w:p>
    <w:p w14:paraId="2DCFD29B" w14:textId="77398C98" w:rsidR="00542E0E" w:rsidRDefault="00542E0E" w:rsidP="005E794C">
      <w:pPr>
        <w:pStyle w:val="NormalWeb"/>
        <w:spacing w:before="0" w:beforeAutospacing="0" w:after="0" w:afterAutospacing="0" w:line="360" w:lineRule="auto"/>
        <w:ind w:left="284" w:right="424"/>
        <w:jc w:val="both"/>
        <w:rPr>
          <w:rFonts w:ascii="Calibri" w:eastAsia="Montserrat" w:hAnsi="Calibri" w:cs="Calibri"/>
          <w:b/>
          <w:bCs/>
          <w:color w:val="000000" w:themeColor="text1"/>
          <w:sz w:val="22"/>
          <w:szCs w:val="22"/>
        </w:rPr>
      </w:pPr>
      <w:r w:rsidRPr="00542E0E">
        <w:rPr>
          <w:rFonts w:ascii="Calibri" w:eastAsia="Montserrat" w:hAnsi="Calibri" w:cs="Calibri"/>
          <w:b/>
          <w:bCs/>
          <w:color w:val="000000" w:themeColor="text1"/>
          <w:sz w:val="22"/>
          <w:szCs w:val="22"/>
        </w:rPr>
        <w:t>[   ]</w:t>
      </w:r>
      <w:r w:rsidRPr="005E794C">
        <w:rPr>
          <w:rFonts w:ascii="Calibri" w:eastAsia="Montserrat" w:hAnsi="Calibri" w:cs="Calibri"/>
          <w:b/>
          <w:bCs/>
          <w:color w:val="000000" w:themeColor="text1"/>
          <w:sz w:val="22"/>
          <w:szCs w:val="22"/>
        </w:rPr>
        <w:t xml:space="preserve">  </w:t>
      </w:r>
      <w:r w:rsidRPr="00542E0E">
        <w:rPr>
          <w:rFonts w:ascii="Calibri" w:eastAsia="Montserrat" w:hAnsi="Calibri" w:cs="Calibri"/>
          <w:b/>
          <w:bCs/>
          <w:color w:val="000000" w:themeColor="text1"/>
          <w:sz w:val="22"/>
          <w:szCs w:val="22"/>
        </w:rPr>
        <w:t xml:space="preserve">Software </w:t>
      </w:r>
      <w:proofErr w:type="spellStart"/>
      <w:r w:rsidRPr="00542E0E">
        <w:rPr>
          <w:rFonts w:ascii="Calibri" w:eastAsia="Montserrat" w:hAnsi="Calibri" w:cs="Calibri"/>
          <w:b/>
          <w:bCs/>
          <w:color w:val="000000" w:themeColor="text1"/>
          <w:sz w:val="22"/>
          <w:szCs w:val="22"/>
        </w:rPr>
        <w:t>Opensource</w:t>
      </w:r>
      <w:proofErr w:type="spellEnd"/>
    </w:p>
    <w:p w14:paraId="634955E6" w14:textId="4596E306" w:rsidR="005E794C" w:rsidRPr="00542E0E" w:rsidRDefault="005E794C" w:rsidP="00AB0199">
      <w:pPr>
        <w:pStyle w:val="NormalWeb"/>
        <w:spacing w:before="0" w:beforeAutospacing="0" w:after="0" w:afterAutospacing="0"/>
        <w:ind w:left="284" w:right="424"/>
        <w:jc w:val="both"/>
        <w:rPr>
          <w:rFonts w:ascii="Calibri" w:eastAsia="Montserrat" w:hAnsi="Calibri" w:cs="Calibri"/>
          <w:color w:val="000000" w:themeColor="text1"/>
          <w:sz w:val="22"/>
          <w:szCs w:val="22"/>
        </w:rPr>
      </w:pPr>
      <w:r w:rsidRPr="005E794C">
        <w:rPr>
          <w:rFonts w:ascii="Calibri" w:eastAsia="Montserrat" w:hAnsi="Calibri" w:cs="Calibri"/>
          <w:color w:val="000000" w:themeColor="text1"/>
          <w:sz w:val="22"/>
          <w:szCs w:val="22"/>
        </w:rPr>
        <w:t>Es software cuyo código fuente está disponible públicamente para ser usado, modificado y distribuido libremente por cualquier persona, fomentando la colaboración y la transparencia.</w:t>
      </w:r>
    </w:p>
    <w:p w14:paraId="137FFEDD" w14:textId="77777777" w:rsidR="00D15F61" w:rsidRPr="00542E0E" w:rsidRDefault="00D15F61" w:rsidP="00AB0199">
      <w:pPr>
        <w:pStyle w:val="NormalWeb"/>
        <w:spacing w:before="0" w:beforeAutospacing="0" w:after="0" w:afterAutospacing="0" w:line="276" w:lineRule="auto"/>
        <w:ind w:left="284" w:right="424"/>
        <w:jc w:val="both"/>
        <w:rPr>
          <w:rFonts w:ascii="Calibri" w:eastAsia="Montserrat" w:hAnsi="Calibri" w:cs="Calibri"/>
          <w:color w:val="000000" w:themeColor="text1"/>
          <w:sz w:val="20"/>
          <w:szCs w:val="20"/>
          <w:lang w:eastAsia="en-US"/>
        </w:rPr>
      </w:pPr>
      <w:r w:rsidRPr="00542E0E">
        <w:rPr>
          <w:rFonts w:ascii="Calibri" w:eastAsia="Montserrat" w:hAnsi="Calibri" w:cs="Calibri"/>
          <w:color w:val="000000" w:themeColor="text1"/>
          <w:sz w:val="20"/>
          <w:szCs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Montserrat" w:hAnsi="Calibri" w:cs="Calibri"/>
          <w:color w:val="000000" w:themeColor="text1"/>
          <w:sz w:val="20"/>
          <w:szCs w:val="20"/>
          <w:lang w:eastAsia="en-US"/>
        </w:rPr>
        <w:t>______</w:t>
      </w:r>
      <w:r w:rsidRPr="00542E0E">
        <w:rPr>
          <w:rFonts w:ascii="Calibri" w:eastAsia="Montserrat" w:hAnsi="Calibri" w:cs="Calibri"/>
          <w:color w:val="000000" w:themeColor="text1"/>
          <w:sz w:val="20"/>
          <w:szCs w:val="20"/>
          <w:lang w:eastAsia="en-US"/>
        </w:rPr>
        <w:t>____</w:t>
      </w:r>
    </w:p>
    <w:p w14:paraId="61E39CF2" w14:textId="77777777" w:rsidR="00542E0E" w:rsidRPr="00542E0E" w:rsidRDefault="00542E0E" w:rsidP="00AB0199">
      <w:pPr>
        <w:pStyle w:val="NormalWeb"/>
        <w:spacing w:before="0" w:beforeAutospacing="0" w:after="0" w:afterAutospacing="0" w:line="360" w:lineRule="auto"/>
        <w:ind w:left="284" w:right="424"/>
        <w:jc w:val="both"/>
        <w:rPr>
          <w:rFonts w:ascii="Calibri" w:eastAsia="Montserrat" w:hAnsi="Calibri" w:cs="Calibri"/>
          <w:color w:val="000000" w:themeColor="text1"/>
          <w:sz w:val="22"/>
          <w:szCs w:val="22"/>
        </w:rPr>
      </w:pPr>
    </w:p>
    <w:p w14:paraId="7408E639" w14:textId="77777777" w:rsidR="00542E0E" w:rsidRDefault="00542E0E" w:rsidP="005E794C">
      <w:pPr>
        <w:pStyle w:val="NormalWeb"/>
        <w:spacing w:before="0" w:beforeAutospacing="0" w:after="0" w:afterAutospacing="0" w:line="360" w:lineRule="auto"/>
        <w:ind w:left="284" w:right="424"/>
        <w:jc w:val="both"/>
        <w:rPr>
          <w:rFonts w:ascii="Calibri" w:eastAsia="Montserrat" w:hAnsi="Calibri" w:cs="Calibri"/>
          <w:b/>
          <w:bCs/>
          <w:color w:val="000000" w:themeColor="text1"/>
          <w:sz w:val="22"/>
          <w:szCs w:val="22"/>
        </w:rPr>
      </w:pPr>
      <w:r w:rsidRPr="00542E0E">
        <w:rPr>
          <w:rFonts w:ascii="Calibri" w:eastAsia="Montserrat" w:hAnsi="Calibri" w:cs="Calibri"/>
          <w:b/>
          <w:bCs/>
          <w:color w:val="000000" w:themeColor="text1"/>
          <w:sz w:val="22"/>
          <w:szCs w:val="22"/>
        </w:rPr>
        <w:t>[   ]</w:t>
      </w:r>
      <w:r w:rsidRPr="005E794C">
        <w:rPr>
          <w:rFonts w:ascii="Calibri" w:eastAsia="Montserrat" w:hAnsi="Calibri" w:cs="Calibri"/>
          <w:b/>
          <w:bCs/>
          <w:color w:val="000000" w:themeColor="text1"/>
          <w:sz w:val="22"/>
          <w:szCs w:val="22"/>
        </w:rPr>
        <w:t xml:space="preserve">  </w:t>
      </w:r>
      <w:r w:rsidRPr="00542E0E">
        <w:rPr>
          <w:rFonts w:ascii="Calibri" w:eastAsia="Montserrat" w:hAnsi="Calibri" w:cs="Calibri"/>
          <w:b/>
          <w:bCs/>
          <w:color w:val="000000" w:themeColor="text1"/>
          <w:sz w:val="22"/>
          <w:szCs w:val="22"/>
        </w:rPr>
        <w:t>Elementos en la nube</w:t>
      </w:r>
    </w:p>
    <w:p w14:paraId="5FFF9393" w14:textId="2A119FB3" w:rsidR="005E794C" w:rsidRPr="005E794C" w:rsidRDefault="005E794C" w:rsidP="005E794C">
      <w:pPr>
        <w:pStyle w:val="NormalWeb"/>
        <w:spacing w:before="0" w:beforeAutospacing="0" w:after="0" w:afterAutospacing="0"/>
        <w:ind w:left="284" w:right="424"/>
        <w:jc w:val="both"/>
        <w:rPr>
          <w:rFonts w:ascii="Calibri" w:eastAsia="Montserrat" w:hAnsi="Calibri" w:cs="Calibri"/>
          <w:color w:val="000000" w:themeColor="text1"/>
          <w:sz w:val="22"/>
          <w:szCs w:val="22"/>
        </w:rPr>
      </w:pPr>
      <w:r w:rsidRPr="005E794C">
        <w:rPr>
          <w:rFonts w:ascii="Calibri" w:eastAsia="Montserrat" w:hAnsi="Calibri" w:cs="Calibri"/>
          <w:color w:val="000000" w:themeColor="text1"/>
          <w:sz w:val="22"/>
          <w:szCs w:val="22"/>
        </w:rPr>
        <w:t>Son recursos digitales, como almacenamiento, aplicaciones o infraestructura, accesibles a través de internet, gestionados en servidores remotos en lugar de dispositivos locales.</w:t>
      </w:r>
    </w:p>
    <w:p w14:paraId="3061307D" w14:textId="77777777" w:rsidR="00D15F61" w:rsidRPr="00542E0E" w:rsidRDefault="00D15F61" w:rsidP="00AB0199">
      <w:pPr>
        <w:pStyle w:val="NormalWeb"/>
        <w:spacing w:before="0" w:beforeAutospacing="0" w:after="0" w:afterAutospacing="0" w:line="276" w:lineRule="auto"/>
        <w:ind w:left="284" w:right="424"/>
        <w:jc w:val="both"/>
        <w:rPr>
          <w:rFonts w:ascii="Calibri" w:eastAsia="Montserrat" w:hAnsi="Calibri" w:cs="Calibri"/>
          <w:color w:val="000000" w:themeColor="text1"/>
          <w:sz w:val="20"/>
          <w:szCs w:val="20"/>
          <w:lang w:eastAsia="en-US"/>
        </w:rPr>
      </w:pPr>
      <w:r w:rsidRPr="00542E0E">
        <w:rPr>
          <w:rFonts w:ascii="Calibri" w:eastAsia="Montserrat" w:hAnsi="Calibri" w:cs="Calibri"/>
          <w:color w:val="000000" w:themeColor="text1"/>
          <w:sz w:val="20"/>
          <w:szCs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Montserrat" w:hAnsi="Calibri" w:cs="Calibri"/>
          <w:color w:val="000000" w:themeColor="text1"/>
          <w:sz w:val="20"/>
          <w:szCs w:val="20"/>
          <w:lang w:eastAsia="en-US"/>
        </w:rPr>
        <w:t>______</w:t>
      </w:r>
      <w:r w:rsidRPr="00542E0E">
        <w:rPr>
          <w:rFonts w:ascii="Calibri" w:eastAsia="Montserrat" w:hAnsi="Calibri" w:cs="Calibri"/>
          <w:color w:val="000000" w:themeColor="text1"/>
          <w:sz w:val="20"/>
          <w:szCs w:val="20"/>
          <w:lang w:eastAsia="en-US"/>
        </w:rPr>
        <w:t>____</w:t>
      </w:r>
    </w:p>
    <w:p w14:paraId="3357C12A" w14:textId="77777777" w:rsidR="00542E0E" w:rsidRPr="00542E0E" w:rsidRDefault="00542E0E" w:rsidP="00542E0E">
      <w:pPr>
        <w:pStyle w:val="NormalWeb"/>
        <w:spacing w:before="24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5F3A17C0" w14:textId="77777777" w:rsidR="00A13BD6" w:rsidRDefault="00A13BD6" w:rsidP="00542E0E">
      <w:pPr>
        <w:pStyle w:val="NormalWeb"/>
        <w:spacing w:before="24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47576623" w14:textId="77777777" w:rsidR="00487341" w:rsidRPr="00542E0E" w:rsidRDefault="00487341" w:rsidP="00542E0E">
      <w:pPr>
        <w:pStyle w:val="NormalWeb"/>
        <w:spacing w:before="24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5E3A6988" w14:textId="77777777" w:rsidR="00542E0E" w:rsidRPr="00542E0E" w:rsidRDefault="00542E0E" w:rsidP="00542E0E">
      <w:pPr>
        <w:spacing w:before="120" w:after="120"/>
        <w:jc w:val="center"/>
        <w:rPr>
          <w:rFonts w:ascii="Calibri" w:eastAsia="Montserrat" w:hAnsi="Calibri" w:cs="Calibri"/>
          <w:b/>
          <w:color w:val="000000" w:themeColor="text1"/>
        </w:rPr>
      </w:pPr>
      <w:r w:rsidRPr="00542E0E">
        <w:rPr>
          <w:rFonts w:ascii="Calibri" w:eastAsia="Montserrat" w:hAnsi="Calibri" w:cs="Calibri"/>
          <w:b/>
          <w:color w:val="000000" w:themeColor="text1"/>
        </w:rPr>
        <w:t>______________________________________</w:t>
      </w:r>
    </w:p>
    <w:p w14:paraId="01EF7587" w14:textId="77777777" w:rsidR="00542E0E" w:rsidRPr="00542E0E" w:rsidRDefault="00542E0E" w:rsidP="00542E0E">
      <w:pPr>
        <w:spacing w:before="120" w:after="120"/>
        <w:jc w:val="center"/>
        <w:rPr>
          <w:rFonts w:ascii="Calibri" w:eastAsia="Montserrat" w:hAnsi="Calibri" w:cs="Calibri"/>
          <w:b/>
          <w:color w:val="000000" w:themeColor="text1"/>
        </w:rPr>
      </w:pPr>
      <w:bookmarkStart w:id="1" w:name="_heading=h.vkgxxtenwcim" w:colFirst="0" w:colLast="0"/>
      <w:bookmarkStart w:id="2" w:name="_heading=h.odim8p4vvwbx" w:colFirst="0" w:colLast="0"/>
      <w:bookmarkEnd w:id="1"/>
      <w:bookmarkEnd w:id="2"/>
      <w:r w:rsidRPr="00542E0E">
        <w:rPr>
          <w:rFonts w:ascii="Calibri" w:eastAsia="Montserrat" w:hAnsi="Calibri" w:cs="Calibri"/>
          <w:b/>
          <w:color w:val="000000" w:themeColor="text1"/>
        </w:rPr>
        <w:t>Firma representante legal y/o líder del equipo</w:t>
      </w:r>
    </w:p>
    <w:p w14:paraId="5A7C7DD4" w14:textId="77777777" w:rsidR="00542E0E" w:rsidRPr="00542E0E" w:rsidRDefault="00542E0E" w:rsidP="00542E0E">
      <w:pPr>
        <w:spacing w:before="120" w:after="120"/>
        <w:jc w:val="center"/>
        <w:rPr>
          <w:rFonts w:ascii="Calibri" w:eastAsia="Montserrat" w:hAnsi="Calibri" w:cs="Calibri"/>
          <w:b/>
          <w:color w:val="000000" w:themeColor="text1"/>
        </w:rPr>
      </w:pPr>
      <w:r w:rsidRPr="00542E0E">
        <w:rPr>
          <w:rFonts w:ascii="Calibri" w:eastAsia="Montserrat" w:hAnsi="Calibri" w:cs="Calibri"/>
          <w:b/>
          <w:color w:val="000000" w:themeColor="text1"/>
        </w:rPr>
        <w:t>C.C.</w:t>
      </w:r>
    </w:p>
    <w:p w14:paraId="74F41A49" w14:textId="77777777" w:rsidR="00542E0E" w:rsidRPr="00542E0E" w:rsidRDefault="00542E0E" w:rsidP="00542E0E">
      <w:pPr>
        <w:spacing w:before="120" w:after="120"/>
        <w:rPr>
          <w:rFonts w:ascii="Calibri" w:eastAsia="Montserrat" w:hAnsi="Calibri" w:cs="Calibri"/>
          <w:b/>
          <w:color w:val="000000" w:themeColor="text1"/>
        </w:rPr>
      </w:pPr>
    </w:p>
    <w:p w14:paraId="53A1656B" w14:textId="77777777" w:rsidR="00542E0E" w:rsidRPr="00542E0E" w:rsidRDefault="00542E0E" w:rsidP="00542E0E">
      <w:pPr>
        <w:spacing w:before="120" w:after="120"/>
        <w:rPr>
          <w:rFonts w:ascii="Calibri" w:eastAsia="Montserrat" w:hAnsi="Calibri" w:cs="Calibri"/>
          <w:b/>
          <w:color w:val="000000" w:themeColor="text1"/>
        </w:rPr>
      </w:pPr>
    </w:p>
    <w:p w14:paraId="71BCA04C" w14:textId="77777777" w:rsidR="00542E0E" w:rsidRPr="00542E0E" w:rsidRDefault="00542E0E" w:rsidP="00542E0E">
      <w:pPr>
        <w:spacing w:before="120" w:after="120"/>
        <w:rPr>
          <w:rFonts w:ascii="Calibri" w:eastAsia="Montserrat" w:hAnsi="Calibri" w:cs="Calibri"/>
          <w:b/>
          <w:color w:val="000000" w:themeColor="text1"/>
        </w:rPr>
      </w:pPr>
    </w:p>
    <w:p w14:paraId="6C5E690F" w14:textId="77777777" w:rsidR="00542E0E" w:rsidRPr="00542E0E" w:rsidRDefault="00542E0E" w:rsidP="00542E0E">
      <w:pPr>
        <w:tabs>
          <w:tab w:val="left" w:pos="900"/>
        </w:tabs>
        <w:jc w:val="center"/>
        <w:rPr>
          <w:rFonts w:ascii="Calibri" w:eastAsia="Arial" w:hAnsi="Calibri" w:cs="Calibri"/>
          <w:color w:val="000000" w:themeColor="text1"/>
        </w:rPr>
      </w:pPr>
      <w:r w:rsidRPr="00542E0E">
        <w:rPr>
          <w:rFonts w:ascii="Calibri" w:eastAsia="Montserrat" w:hAnsi="Calibri" w:cs="Calibri"/>
          <w:b/>
          <w:color w:val="000000" w:themeColor="text1"/>
        </w:rPr>
        <w:t>¡GRACIAS POR PARTICIPAR!</w:t>
      </w:r>
    </w:p>
    <w:p w14:paraId="291BC75F" w14:textId="77777777" w:rsidR="00542E0E" w:rsidRPr="00542E0E" w:rsidRDefault="00542E0E" w:rsidP="00097DAB">
      <w:pPr>
        <w:spacing w:after="0" w:line="240" w:lineRule="auto"/>
        <w:ind w:right="49"/>
        <w:jc w:val="both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s-CO"/>
        </w:rPr>
      </w:pPr>
    </w:p>
    <w:sectPr w:rsidR="00542E0E" w:rsidRPr="00542E0E" w:rsidSect="004B05DE">
      <w:headerReference w:type="default" r:id="rId13"/>
      <w:pgSz w:w="12240" w:h="15840"/>
      <w:pgMar w:top="1417" w:right="146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DD03A" w14:textId="77777777" w:rsidR="001F0A83" w:rsidRDefault="001F0A83" w:rsidP="00691759">
      <w:pPr>
        <w:spacing w:after="0" w:line="240" w:lineRule="auto"/>
      </w:pPr>
      <w:r>
        <w:separator/>
      </w:r>
    </w:p>
  </w:endnote>
  <w:endnote w:type="continuationSeparator" w:id="0">
    <w:p w14:paraId="4D8A3E06" w14:textId="77777777" w:rsidR="001F0A83" w:rsidRDefault="001F0A83" w:rsidP="00691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93D75" w14:textId="77777777" w:rsidR="001F0A83" w:rsidRDefault="001F0A83" w:rsidP="00691759">
      <w:pPr>
        <w:spacing w:after="0" w:line="240" w:lineRule="auto"/>
      </w:pPr>
      <w:r>
        <w:separator/>
      </w:r>
    </w:p>
  </w:footnote>
  <w:footnote w:type="continuationSeparator" w:id="0">
    <w:p w14:paraId="660F9166" w14:textId="77777777" w:rsidR="001F0A83" w:rsidRDefault="001F0A83" w:rsidP="00691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F83A2" w14:textId="18859A62" w:rsidR="00691759" w:rsidRDefault="004B05DE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88051DB" wp14:editId="12A87793">
          <wp:simplePos x="0" y="0"/>
          <wp:positionH relativeFrom="page">
            <wp:align>left</wp:align>
          </wp:positionH>
          <wp:positionV relativeFrom="paragraph">
            <wp:posOffset>-437564</wp:posOffset>
          </wp:positionV>
          <wp:extent cx="7749462" cy="10034954"/>
          <wp:effectExtent l="0" t="0" r="4445" b="4445"/>
          <wp:wrapNone/>
          <wp:docPr id="1463663630" name="Imagen 1" descr="Imagen que contiene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663630" name="Imagen 1" descr="Imagen que contiene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332" cy="10051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56124"/>
    <w:multiLevelType w:val="hybridMultilevel"/>
    <w:tmpl w:val="0F4E5FB8"/>
    <w:lvl w:ilvl="0" w:tplc="1318DA8E">
      <w:numFmt w:val="bullet"/>
      <w:lvlText w:val="-"/>
      <w:lvlJc w:val="left"/>
      <w:pPr>
        <w:ind w:left="1080" w:hanging="360"/>
      </w:pPr>
      <w:rPr>
        <w:rFonts w:ascii="Arial" w:eastAsia="Montserrat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C6769B"/>
    <w:multiLevelType w:val="hybridMultilevel"/>
    <w:tmpl w:val="C2AA97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84C97"/>
    <w:multiLevelType w:val="hybridMultilevel"/>
    <w:tmpl w:val="97807052"/>
    <w:lvl w:ilvl="0" w:tplc="6E38F2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91F89"/>
    <w:multiLevelType w:val="hybridMultilevel"/>
    <w:tmpl w:val="0DEC89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465864">
    <w:abstractNumId w:val="2"/>
  </w:num>
  <w:num w:numId="2" w16cid:durableId="614092736">
    <w:abstractNumId w:val="3"/>
  </w:num>
  <w:num w:numId="3" w16cid:durableId="650447907">
    <w:abstractNumId w:val="0"/>
  </w:num>
  <w:num w:numId="4" w16cid:durableId="738602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759"/>
    <w:rsid w:val="00021737"/>
    <w:rsid w:val="00097DAB"/>
    <w:rsid w:val="000B66B2"/>
    <w:rsid w:val="00145DC4"/>
    <w:rsid w:val="00155DDA"/>
    <w:rsid w:val="00173D83"/>
    <w:rsid w:val="001C240D"/>
    <w:rsid w:val="001F0A83"/>
    <w:rsid w:val="001F691C"/>
    <w:rsid w:val="00240FBF"/>
    <w:rsid w:val="00283C66"/>
    <w:rsid w:val="00293DBA"/>
    <w:rsid w:val="002F651F"/>
    <w:rsid w:val="003A5DE6"/>
    <w:rsid w:val="00460A6C"/>
    <w:rsid w:val="00487341"/>
    <w:rsid w:val="004B05DE"/>
    <w:rsid w:val="005331C1"/>
    <w:rsid w:val="00542E0E"/>
    <w:rsid w:val="005B7C57"/>
    <w:rsid w:val="005E794C"/>
    <w:rsid w:val="005F43B4"/>
    <w:rsid w:val="00621BBB"/>
    <w:rsid w:val="00691759"/>
    <w:rsid w:val="006E1EA0"/>
    <w:rsid w:val="006E2219"/>
    <w:rsid w:val="007304E6"/>
    <w:rsid w:val="007A0C52"/>
    <w:rsid w:val="00874A57"/>
    <w:rsid w:val="009413FD"/>
    <w:rsid w:val="00A13BD6"/>
    <w:rsid w:val="00A14751"/>
    <w:rsid w:val="00A45E08"/>
    <w:rsid w:val="00A92074"/>
    <w:rsid w:val="00AA5F2E"/>
    <w:rsid w:val="00AB0199"/>
    <w:rsid w:val="00B526F6"/>
    <w:rsid w:val="00CE198B"/>
    <w:rsid w:val="00D15F61"/>
    <w:rsid w:val="00DF4DFB"/>
    <w:rsid w:val="00EB1272"/>
    <w:rsid w:val="00F074E4"/>
    <w:rsid w:val="00F90800"/>
    <w:rsid w:val="00FA284F"/>
    <w:rsid w:val="00FC6B90"/>
    <w:rsid w:val="00FE33EF"/>
    <w:rsid w:val="00FF182F"/>
    <w:rsid w:val="112B6DA4"/>
    <w:rsid w:val="340396A7"/>
    <w:rsid w:val="455587F1"/>
    <w:rsid w:val="4BFDA86E"/>
    <w:rsid w:val="550E5F50"/>
    <w:rsid w:val="5B77A74C"/>
    <w:rsid w:val="614220C7"/>
    <w:rsid w:val="65D3BFB8"/>
    <w:rsid w:val="7C16B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948A5"/>
  <w15:chartTrackingRefBased/>
  <w15:docId w15:val="{DAD2F1A2-F9B4-4EC0-886D-75BDEFE7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FBF"/>
  </w:style>
  <w:style w:type="paragraph" w:styleId="Ttulo1">
    <w:name w:val="heading 1"/>
    <w:basedOn w:val="Normal"/>
    <w:next w:val="Normal"/>
    <w:link w:val="Ttulo1Car"/>
    <w:uiPriority w:val="9"/>
    <w:qFormat/>
    <w:rsid w:val="006917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91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917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917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917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917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917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917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917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917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917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917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9175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9175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9175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9175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9175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9175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917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91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917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917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917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91759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34"/>
    <w:qFormat/>
    <w:rsid w:val="0069175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9175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917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9175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9175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917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1759"/>
  </w:style>
  <w:style w:type="paragraph" w:styleId="Piedepgina">
    <w:name w:val="footer"/>
    <w:basedOn w:val="Normal"/>
    <w:link w:val="PiedepginaCar"/>
    <w:uiPriority w:val="99"/>
    <w:unhideWhenUsed/>
    <w:rsid w:val="006917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1759"/>
  </w:style>
  <w:style w:type="table" w:styleId="Tablaconcuadrcula">
    <w:name w:val="Table Grid"/>
    <w:basedOn w:val="Tablanormal"/>
    <w:uiPriority w:val="39"/>
    <w:rsid w:val="00691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rsid w:val="00691759"/>
  </w:style>
  <w:style w:type="character" w:styleId="Hipervnculo">
    <w:name w:val="Hyperlink"/>
    <w:basedOn w:val="Fuentedeprrafopredeter"/>
    <w:uiPriority w:val="99"/>
    <w:unhideWhenUsed/>
    <w:rsid w:val="00542E0E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42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542E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42E0E"/>
    <w:pPr>
      <w:spacing w:line="240" w:lineRule="auto"/>
    </w:pPr>
    <w:rPr>
      <w:rFonts w:ascii="Calibri" w:eastAsia="Calibri" w:hAnsi="Calibri" w:cs="Calibri"/>
      <w:kern w:val="0"/>
      <w:sz w:val="20"/>
      <w:szCs w:val="20"/>
      <w:lang w:eastAsia="es-CO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42E0E"/>
    <w:rPr>
      <w:rFonts w:ascii="Calibri" w:eastAsia="Calibri" w:hAnsi="Calibri" w:cs="Calibri"/>
      <w:kern w:val="0"/>
      <w:sz w:val="20"/>
      <w:szCs w:val="20"/>
      <w:lang w:eastAsia="es-CO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542E0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42E0E"/>
    <w:rPr>
      <w:rFonts w:ascii="Arial" w:eastAsia="Arial" w:hAnsi="Arial" w:cs="Arial"/>
      <w:kern w:val="0"/>
      <w:lang w:val="es-ES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542E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ucid.app/users/log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alaidin.github.io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archimatetool.com/rchimatetool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glecloudcheatsheet.withgoogle.com/architecturehttp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1160</Words>
  <Characters>6380</Characters>
  <Application>Microsoft Office Word</Application>
  <DocSecurity>0</DocSecurity>
  <Lines>53</Lines>
  <Paragraphs>15</Paragraphs>
  <ScaleCrop>false</ScaleCrop>
  <Company/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Londono Florez</dc:creator>
  <cp:keywords/>
  <dc:description/>
  <cp:lastModifiedBy>Andrea Londoño Flórez</cp:lastModifiedBy>
  <cp:revision>16</cp:revision>
  <dcterms:created xsi:type="dcterms:W3CDTF">2024-12-02T13:54:00Z</dcterms:created>
  <dcterms:modified xsi:type="dcterms:W3CDTF">2025-09-08T01:24:00Z</dcterms:modified>
</cp:coreProperties>
</file>